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71" w:rsidRDefault="003D7CF7" w:rsidP="00AD0F81">
      <w:pPr>
        <w:spacing w:after="0" w:line="240" w:lineRule="auto"/>
        <w:jc w:val="center"/>
        <w:rPr>
          <w:b/>
          <w:color w:val="17365D" w:themeColor="text2" w:themeShade="BF"/>
          <w:sz w:val="56"/>
          <w:szCs w:val="56"/>
        </w:rPr>
      </w:pPr>
      <w:r>
        <w:rPr>
          <w:b/>
          <w:color w:val="17365D" w:themeColor="text2" w:themeShade="BF"/>
          <w:sz w:val="56"/>
          <w:szCs w:val="56"/>
        </w:rPr>
        <w:t>MANUAL PARA TRABAJAR Y VIVIR EN CENTRO AYGURU</w:t>
      </w:r>
    </w:p>
    <w:p w:rsidR="00AD0F81" w:rsidRPr="00244CA2" w:rsidRDefault="00AD0F81" w:rsidP="00AD0F81">
      <w:pPr>
        <w:spacing w:after="0" w:line="240" w:lineRule="auto"/>
        <w:jc w:val="center"/>
        <w:rPr>
          <w:rFonts w:ascii="Arial" w:hAnsi="Arial" w:cs="Arial"/>
          <w:bdr w:val="none" w:sz="0" w:space="0" w:color="auto" w:frame="1"/>
        </w:rPr>
      </w:pPr>
      <w:r w:rsidRPr="00244CA2">
        <w:rPr>
          <w:rFonts w:ascii="Arial" w:hAnsi="Arial" w:cs="Arial"/>
          <w:bdr w:val="none" w:sz="0" w:space="0" w:color="auto" w:frame="1"/>
        </w:rPr>
        <w:t>Estas son algunas de las canalizaciones que he recibido durante mi crecimiento espiritual, pudiéndose modificar lo que fuera necesario para mejorar este manual.</w:t>
      </w:r>
    </w:p>
    <w:p w:rsidR="00AD0F81" w:rsidRPr="001A57AD" w:rsidRDefault="00AD0F81" w:rsidP="00AD0F81">
      <w:pPr>
        <w:spacing w:after="0" w:line="240" w:lineRule="auto"/>
        <w:jc w:val="center"/>
        <w:rPr>
          <w:b/>
          <w:sz w:val="56"/>
          <w:szCs w:val="56"/>
        </w:rPr>
      </w:pPr>
      <w:r w:rsidRPr="001A57AD">
        <w:rPr>
          <w:rFonts w:ascii="Arial" w:hAnsi="Arial" w:cs="Arial"/>
          <w:b/>
          <w:bdr w:val="none" w:sz="0" w:space="0" w:color="auto" w:frame="1"/>
        </w:rPr>
        <w:t>SIMPLEMENTE ES UN BORRADOR PARA QUE ENTRE TODOS PO</w:t>
      </w:r>
      <w:r w:rsidR="006A0B4E" w:rsidRPr="001A57AD">
        <w:rPr>
          <w:rFonts w:ascii="Arial" w:hAnsi="Arial" w:cs="Arial"/>
          <w:b/>
          <w:bdr w:val="none" w:sz="0" w:space="0" w:color="auto" w:frame="1"/>
        </w:rPr>
        <w:t>DAMOS COMPLEMENTAR Y APOYAR EL PROYECTO</w:t>
      </w:r>
      <w:r w:rsidRPr="001A57AD">
        <w:rPr>
          <w:rFonts w:ascii="Arial" w:hAnsi="Arial" w:cs="Arial"/>
          <w:b/>
          <w:bdr w:val="none" w:sz="0" w:space="0" w:color="auto" w:frame="1"/>
        </w:rPr>
        <w:t xml:space="preserve"> </w:t>
      </w:r>
      <w:r w:rsidR="006A0B4E" w:rsidRPr="001A57AD">
        <w:rPr>
          <w:rFonts w:ascii="Arial" w:hAnsi="Arial" w:cs="Arial"/>
          <w:b/>
          <w:bdr w:val="none" w:sz="0" w:space="0" w:color="auto" w:frame="1"/>
        </w:rPr>
        <w:t>ONG AYGURU.</w:t>
      </w:r>
    </w:p>
    <w:p w:rsidR="003D7CF7" w:rsidRPr="003D7CF7" w:rsidRDefault="003D7CF7" w:rsidP="003D7CF7">
      <w:pPr>
        <w:spacing w:after="0" w:line="240" w:lineRule="auto"/>
        <w:jc w:val="center"/>
        <w:rPr>
          <w:b/>
          <w:color w:val="17365D" w:themeColor="text2" w:themeShade="BF"/>
          <w:sz w:val="56"/>
          <w:szCs w:val="56"/>
        </w:rPr>
      </w:pPr>
    </w:p>
    <w:p w:rsidR="00380B71" w:rsidRDefault="00380B71" w:rsidP="00380B71">
      <w:pPr>
        <w:pBdr>
          <w:bottom w:val="single" w:sz="4" w:space="1" w:color="auto"/>
        </w:pBdr>
        <w:spacing w:after="0" w:line="240" w:lineRule="auto"/>
        <w:jc w:val="center"/>
        <w:rPr>
          <w:rFonts w:ascii="Arial" w:hAnsi="Arial" w:cs="Arial"/>
          <w:b/>
          <w:color w:val="1F497D" w:themeColor="text2"/>
          <w:sz w:val="20"/>
          <w:szCs w:val="20"/>
        </w:rPr>
      </w:pPr>
      <w:r>
        <w:rPr>
          <w:rFonts w:ascii="Arial" w:hAnsi="Arial" w:cs="Arial"/>
          <w:b/>
          <w:color w:val="1F497D" w:themeColor="text2"/>
          <w:sz w:val="20"/>
          <w:szCs w:val="20"/>
        </w:rPr>
        <w:t xml:space="preserve">PROTOCOLO  PARA EL FUNCIONAMIENTO DE  CONVIVENCIA PARA VIVIR EN COMUNIDAD </w:t>
      </w:r>
    </w:p>
    <w:p w:rsidR="00380B71" w:rsidRDefault="00380B71" w:rsidP="00380B71">
      <w:pPr>
        <w:spacing w:after="0" w:line="240" w:lineRule="auto"/>
        <w:rPr>
          <w:sz w:val="20"/>
          <w:szCs w:val="20"/>
        </w:rPr>
      </w:pPr>
    </w:p>
    <w:p w:rsidR="00380B71" w:rsidRDefault="00380B71" w:rsidP="00380B71">
      <w:pPr>
        <w:pStyle w:val="font8"/>
        <w:spacing w:before="0" w:beforeAutospacing="0" w:after="0" w:afterAutospacing="0"/>
        <w:jc w:val="center"/>
        <w:textAlignment w:val="baseline"/>
        <w:rPr>
          <w:rFonts w:ascii="Arial" w:hAnsi="Arial" w:cs="Arial"/>
          <w:b/>
          <w:bCs/>
          <w:color w:val="1F497D" w:themeColor="text2"/>
          <w:sz w:val="20"/>
          <w:szCs w:val="20"/>
          <w:bdr w:val="none" w:sz="0" w:space="0" w:color="auto" w:frame="1"/>
        </w:rPr>
      </w:pPr>
      <w:r>
        <w:rPr>
          <w:rFonts w:ascii="Arial" w:hAnsi="Arial" w:cs="Arial"/>
          <w:b/>
          <w:bCs/>
          <w:color w:val="1F497D" w:themeColor="text2"/>
          <w:sz w:val="20"/>
          <w:szCs w:val="20"/>
          <w:bdr w:val="none" w:sz="0" w:space="0" w:color="auto" w:frame="1"/>
        </w:rPr>
        <w:t>AYGURÚ ES UN NUEVO ORDEN UNIVERSAL, BASADO EN EL RESPETO Y EL AMOR.</w:t>
      </w:r>
    </w:p>
    <w:p w:rsidR="00380B71" w:rsidRDefault="00380B71" w:rsidP="00380B71">
      <w:pPr>
        <w:pStyle w:val="font8"/>
        <w:spacing w:before="0" w:beforeAutospacing="0" w:after="0" w:afterAutospacing="0"/>
        <w:jc w:val="center"/>
        <w:textAlignment w:val="baseline"/>
        <w:rPr>
          <w:rFonts w:ascii="Arial" w:hAnsi="Arial" w:cs="Arial"/>
          <w:color w:val="605E5E"/>
          <w:sz w:val="20"/>
          <w:szCs w:val="20"/>
        </w:rPr>
      </w:pPr>
    </w:p>
    <w:p w:rsidR="00380B71" w:rsidRDefault="00380B71" w:rsidP="00380B71">
      <w:pPr>
        <w:pStyle w:val="font8"/>
        <w:spacing w:before="0" w:beforeAutospacing="0" w:after="0" w:afterAutospacing="0"/>
        <w:jc w:val="center"/>
        <w:textAlignment w:val="baseline"/>
        <w:rPr>
          <w:rFonts w:ascii="Arial" w:hAnsi="Arial" w:cs="Arial"/>
          <w:b/>
          <w:bCs/>
          <w:color w:val="1F497D" w:themeColor="text2"/>
          <w:sz w:val="20"/>
          <w:szCs w:val="20"/>
          <w:bdr w:val="none" w:sz="0" w:space="0" w:color="auto" w:frame="1"/>
        </w:rPr>
      </w:pPr>
      <w:r>
        <w:rPr>
          <w:rFonts w:ascii="Arial" w:hAnsi="Arial" w:cs="Arial"/>
          <w:b/>
          <w:bCs/>
          <w:color w:val="1F497D" w:themeColor="text2"/>
          <w:sz w:val="20"/>
          <w:szCs w:val="20"/>
          <w:bdr w:val="none" w:sz="0" w:space="0" w:color="auto" w:frame="1"/>
        </w:rPr>
        <w:t>EL OBJETIVO PRINCIPAL ES LA SANACIÓN INTEGRAL DE LA PERSONA,</w:t>
      </w:r>
      <w:r>
        <w:rPr>
          <w:rFonts w:ascii="Arial" w:hAnsi="Arial" w:cs="Arial"/>
          <w:color w:val="1F497D" w:themeColor="text2"/>
          <w:sz w:val="20"/>
          <w:szCs w:val="20"/>
        </w:rPr>
        <w:t xml:space="preserve"> </w:t>
      </w:r>
      <w:r>
        <w:rPr>
          <w:rFonts w:ascii="Arial" w:hAnsi="Arial" w:cs="Arial"/>
          <w:b/>
          <w:bCs/>
          <w:color w:val="1F497D" w:themeColor="text2"/>
          <w:sz w:val="20"/>
          <w:szCs w:val="20"/>
          <w:bdr w:val="none" w:sz="0" w:space="0" w:color="auto" w:frame="1"/>
        </w:rPr>
        <w:t>PARA VIVIR DESDE EL SER.</w:t>
      </w:r>
    </w:p>
    <w:p w:rsidR="00380B71" w:rsidRDefault="00380B71" w:rsidP="00380B71">
      <w:pPr>
        <w:pStyle w:val="font8"/>
        <w:spacing w:before="0" w:beforeAutospacing="0" w:after="0" w:afterAutospacing="0"/>
        <w:jc w:val="center"/>
        <w:textAlignment w:val="baseline"/>
        <w:rPr>
          <w:rFonts w:ascii="Arial" w:hAnsi="Arial" w:cs="Arial"/>
          <w:color w:val="1F497D" w:themeColor="text2"/>
          <w:sz w:val="20"/>
          <w:szCs w:val="20"/>
        </w:rPr>
      </w:pPr>
    </w:p>
    <w:p w:rsidR="00380B71" w:rsidRDefault="00380B71" w:rsidP="00380B71">
      <w:pPr>
        <w:pStyle w:val="font8"/>
        <w:spacing w:before="0" w:beforeAutospacing="0" w:after="0" w:afterAutospacing="0"/>
        <w:textAlignment w:val="baseline"/>
        <w:rPr>
          <w:rFonts w:ascii="Arial" w:hAnsi="Arial" w:cs="Arial"/>
          <w:color w:val="605E5E"/>
          <w:sz w:val="20"/>
          <w:szCs w:val="20"/>
        </w:rPr>
      </w:pPr>
      <w:r>
        <w:rPr>
          <w:rFonts w:ascii="Arial" w:hAnsi="Arial" w:cs="Arial"/>
          <w:color w:val="605E5E"/>
          <w:sz w:val="20"/>
          <w:szCs w:val="20"/>
        </w:rPr>
        <w:t> </w:t>
      </w:r>
    </w:p>
    <w:p w:rsidR="00380B71" w:rsidRDefault="00380B71" w:rsidP="00380B71">
      <w:pPr>
        <w:rPr>
          <w:rFonts w:ascii="Arial" w:hAnsi="Arial" w:cs="Arial"/>
          <w:b/>
          <w:bCs/>
          <w:color w:val="3D9BE9"/>
          <w:sz w:val="20"/>
          <w:szCs w:val="20"/>
          <w:bdr w:val="none" w:sz="0" w:space="0" w:color="auto" w:frame="1"/>
        </w:rPr>
      </w:pPr>
      <w:r>
        <w:rPr>
          <w:rFonts w:ascii="Arial" w:hAnsi="Arial" w:cs="Arial"/>
          <w:b/>
          <w:bCs/>
          <w:color w:val="3D9BE9"/>
          <w:sz w:val="20"/>
          <w:szCs w:val="20"/>
          <w:bdr w:val="none" w:sz="0" w:space="0" w:color="auto" w:frame="1"/>
        </w:rPr>
        <w:t>PRINCIPIOS Y OBJETIVOS:</w:t>
      </w:r>
    </w:p>
    <w:p w:rsidR="00380B71" w:rsidRPr="00244CA2" w:rsidRDefault="00380B71" w:rsidP="00380B71">
      <w:pPr>
        <w:rPr>
          <w:rFonts w:ascii="Arial" w:hAnsi="Arial" w:cs="Arial"/>
          <w:sz w:val="24"/>
          <w:szCs w:val="24"/>
        </w:rPr>
      </w:pPr>
      <w:r w:rsidRPr="00244CA2">
        <w:rPr>
          <w:sz w:val="24"/>
          <w:szCs w:val="24"/>
        </w:rPr>
        <w:t xml:space="preserve"> </w:t>
      </w:r>
      <w:r w:rsidRPr="00244CA2">
        <w:rPr>
          <w:rFonts w:ascii="Arial" w:hAnsi="Arial" w:cs="Arial"/>
          <w:sz w:val="24"/>
          <w:szCs w:val="24"/>
        </w:rPr>
        <w:t>La búsqueda de la paz interior y de nuestro entorno es el camino que prepara al ser a enfrentar sus propios miedos.</w:t>
      </w:r>
    </w:p>
    <w:p w:rsidR="00380B71" w:rsidRPr="00244CA2" w:rsidRDefault="00380B71" w:rsidP="00380B71">
      <w:pPr>
        <w:rPr>
          <w:rFonts w:ascii="Arial" w:hAnsi="Arial" w:cs="Arial"/>
          <w:sz w:val="24"/>
          <w:szCs w:val="24"/>
        </w:rPr>
      </w:pPr>
      <w:r w:rsidRPr="00244CA2">
        <w:rPr>
          <w:rFonts w:ascii="Arial" w:hAnsi="Arial" w:cs="Arial"/>
          <w:sz w:val="24"/>
          <w:szCs w:val="24"/>
        </w:rPr>
        <w:t>Nuestro Objetivo será el acompañamiento en este proceso despertando conciencia.</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Es un sistema para mejorar la calidad de vida de los seres humanos y del PLANETA.</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AYGURÚ es también un nuevo modelo de sanación y de funcionamiento comunitario.</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Es prioridad de  AYGURÚ  atender las necesidades básicas de su gente.</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Lo importante es entender que los cambios se producen desde la activación del SER.</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Tratamos  de unificar las diferentes razas y credos sin discriminación.</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La convivencia y el relacionamiento laboral, se tienen que desarrollar en armonía.</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Se aceptará como integrante de la comunidad o paciente a aquellas personas, uruguayas o extranjeras que cumplan con los requisitos que la ONG disponga.</w:t>
      </w:r>
    </w:p>
    <w:p w:rsidR="00380B71" w:rsidRPr="00244CA2" w:rsidRDefault="00380B71" w:rsidP="00380B71">
      <w:pPr>
        <w:pStyle w:val="font8"/>
        <w:spacing w:before="0" w:beforeAutospacing="0" w:after="0" w:afterAutospacing="0"/>
        <w:textAlignment w:val="baseline"/>
        <w:rPr>
          <w:rFonts w:ascii="Arial" w:hAnsi="Arial" w:cs="Arial"/>
        </w:rPr>
      </w:pP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La salud de los habitantes como la de los visitantes será una de las prioridades de esta comunidad.</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La sanación comienza por liberarse del stress y del círculo vicioso que retroalimenta la dolencia, por descansar apropiadamente, cambiar la alimentación, desprogramarse de viejos hábitos que son nocivos para la salud, hacer actividades físicas e integrarse con la naturaleza.</w:t>
      </w:r>
    </w:p>
    <w:p w:rsidR="00380B71" w:rsidRPr="00244CA2" w:rsidRDefault="00380B71" w:rsidP="00380B71">
      <w:pPr>
        <w:pStyle w:val="font8"/>
        <w:spacing w:before="0" w:beforeAutospacing="0" w:after="0" w:afterAutospacing="0"/>
        <w:textAlignment w:val="baseline"/>
        <w:rPr>
          <w:rFonts w:ascii="Arial" w:hAnsi="Arial" w:cs="Arial"/>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Style w:val="wixguard"/>
          <w:rFonts w:ascii="Arial" w:hAnsi="Arial" w:cs="Arial"/>
          <w:sz w:val="20"/>
          <w:szCs w:val="20"/>
          <w:bdr w:val="none" w:sz="0" w:space="0" w:color="auto" w:frame="1"/>
        </w:rPr>
        <w:t>​</w:t>
      </w:r>
      <w:r w:rsidRPr="00244CA2">
        <w:rPr>
          <w:rFonts w:ascii="Arial" w:hAnsi="Arial" w:cs="Arial"/>
          <w:bdr w:val="none" w:sz="0" w:space="0" w:color="auto" w:frame="1"/>
        </w:rPr>
        <w:t>El desequilibrio energético no permite que el sistema inmunológico actúe correctamente. Por eso las bacterias, paracitos, hongos, virus etc. se reproducen rápidamente ocasionando enfermedades de todo tipo. Por esta razón las personas deberán hacer d</w:t>
      </w:r>
      <w:r w:rsidR="00244CA2" w:rsidRPr="00244CA2">
        <w:rPr>
          <w:rFonts w:ascii="Arial" w:hAnsi="Arial" w:cs="Arial"/>
          <w:bdr w:val="none" w:sz="0" w:space="0" w:color="auto" w:frame="1"/>
        </w:rPr>
        <w:t>ietas de purificación, limpieza de colon</w:t>
      </w:r>
      <w:r w:rsidRPr="00244CA2">
        <w:rPr>
          <w:rFonts w:ascii="Arial" w:hAnsi="Arial" w:cs="Arial"/>
          <w:bdr w:val="none" w:sz="0" w:space="0" w:color="auto" w:frame="1"/>
        </w:rPr>
        <w:t>, limpieza energética y física.</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
    <w:p w:rsidR="00380B71" w:rsidRPr="00244CA2" w:rsidRDefault="00380B71" w:rsidP="00380B71">
      <w:pPr>
        <w:rPr>
          <w:sz w:val="24"/>
          <w:szCs w:val="24"/>
        </w:rPr>
      </w:pPr>
      <w:r w:rsidRPr="00244CA2">
        <w:rPr>
          <w:rFonts w:ascii="Arial" w:hAnsi="Arial" w:cs="Arial"/>
          <w:sz w:val="24"/>
          <w:szCs w:val="24"/>
        </w:rPr>
        <w:t>El Método para lograrlo es la mirada integral del “SER” equilibrando el cuerpo astral, emocional, mental y físico</w:t>
      </w:r>
      <w:r w:rsidRPr="00244CA2">
        <w:rPr>
          <w:sz w:val="24"/>
          <w:szCs w:val="24"/>
        </w:rPr>
        <w:t>.</w:t>
      </w:r>
    </w:p>
    <w:p w:rsidR="00380B71" w:rsidRPr="00244CA2" w:rsidRDefault="00380B71" w:rsidP="00380B71">
      <w:pPr>
        <w:rPr>
          <w:rFonts w:ascii="Arial" w:hAnsi="Arial" w:cs="Arial"/>
          <w:sz w:val="24"/>
          <w:szCs w:val="24"/>
        </w:rPr>
      </w:pPr>
      <w:r w:rsidRPr="00244CA2">
        <w:rPr>
          <w:rFonts w:ascii="Arial" w:hAnsi="Arial" w:cs="Arial"/>
          <w:sz w:val="24"/>
          <w:szCs w:val="24"/>
        </w:rPr>
        <w:t xml:space="preserve">Cuerpo Astral: limpieza energética, sauna con hierbas para liberar energías negativas que parasiten el aura, manipulando nuestros pensamientos. </w:t>
      </w:r>
    </w:p>
    <w:p w:rsidR="00380B71" w:rsidRPr="00244CA2" w:rsidRDefault="00380B71" w:rsidP="00380B71">
      <w:pPr>
        <w:rPr>
          <w:rFonts w:ascii="Arial" w:hAnsi="Arial" w:cs="Arial"/>
          <w:sz w:val="24"/>
          <w:szCs w:val="24"/>
        </w:rPr>
      </w:pPr>
      <w:r w:rsidRPr="00244CA2">
        <w:rPr>
          <w:rFonts w:ascii="Arial" w:hAnsi="Arial" w:cs="Arial"/>
          <w:sz w:val="24"/>
          <w:szCs w:val="24"/>
        </w:rPr>
        <w:t>Cuerpo Emocional: desprogramación de implantes emocionales, para entender y liberar las causas de las enfermedades y envejecimiento.</w:t>
      </w:r>
    </w:p>
    <w:p w:rsidR="00380B71" w:rsidRPr="00244CA2" w:rsidRDefault="00380B71" w:rsidP="00380B71">
      <w:pPr>
        <w:rPr>
          <w:rFonts w:ascii="Arial" w:hAnsi="Arial" w:cs="Arial"/>
          <w:sz w:val="24"/>
          <w:szCs w:val="24"/>
        </w:rPr>
      </w:pPr>
      <w:r w:rsidRPr="00244CA2">
        <w:rPr>
          <w:rFonts w:ascii="Arial" w:hAnsi="Arial" w:cs="Arial"/>
          <w:sz w:val="24"/>
          <w:szCs w:val="24"/>
        </w:rPr>
        <w:t>Cuerpo Mental: reprogramación de nuevos hábitos de conducta, para una mejor comunicación, talleres, P.N.L y cursos para despertar conciencia.</w:t>
      </w:r>
    </w:p>
    <w:p w:rsidR="00380B71" w:rsidRPr="00244CA2" w:rsidRDefault="00380B71" w:rsidP="00380B71">
      <w:pPr>
        <w:rPr>
          <w:rFonts w:ascii="Arial" w:hAnsi="Arial" w:cs="Arial"/>
          <w:sz w:val="24"/>
          <w:szCs w:val="24"/>
        </w:rPr>
      </w:pPr>
      <w:r w:rsidRPr="00244CA2">
        <w:rPr>
          <w:rFonts w:ascii="Arial" w:hAnsi="Arial" w:cs="Arial"/>
          <w:sz w:val="24"/>
          <w:szCs w:val="24"/>
        </w:rPr>
        <w:lastRenderedPageBreak/>
        <w:t xml:space="preserve">Cuerpo físico: alimentación saludable, dieta alcalina, desintoxicación, talleres de alimentación consciente, actividad física acorde a cada individuo, paseos recreativos,  armonización a través de técnicas de yoga y </w:t>
      </w:r>
      <w:proofErr w:type="spellStart"/>
      <w:r w:rsidRPr="00244CA2">
        <w:rPr>
          <w:rFonts w:ascii="Arial" w:hAnsi="Arial" w:cs="Arial"/>
          <w:sz w:val="24"/>
          <w:szCs w:val="24"/>
        </w:rPr>
        <w:t>reiki</w:t>
      </w:r>
      <w:proofErr w:type="spellEnd"/>
      <w:r w:rsidRPr="00244CA2">
        <w:rPr>
          <w:rFonts w:ascii="Arial" w:hAnsi="Arial" w:cs="Arial"/>
          <w:sz w:val="24"/>
          <w:szCs w:val="24"/>
        </w:rPr>
        <w:t>.</w:t>
      </w:r>
    </w:p>
    <w:p w:rsidR="00380B71" w:rsidRPr="00244CA2" w:rsidRDefault="00380B71" w:rsidP="00380B71">
      <w:pPr>
        <w:rPr>
          <w:rFonts w:ascii="Arial" w:hAnsi="Arial" w:cs="Arial"/>
          <w:sz w:val="24"/>
          <w:szCs w:val="24"/>
        </w:rPr>
      </w:pPr>
      <w:r w:rsidRPr="00244CA2">
        <w:rPr>
          <w:rFonts w:ascii="Arial" w:hAnsi="Arial" w:cs="Arial"/>
          <w:sz w:val="24"/>
          <w:szCs w:val="24"/>
        </w:rPr>
        <w:t>La desconexión de nuestro ser trae caos a nuestra vida por eso debemos permanecer alineados con nuestro centro para vivir amor, salud, abundancia y felicidad.</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 xml:space="preserve"> Al restablecer el sistema inmunológico, la persona elimina de forma natural  las enfermedades,  desde una conciencia total y sanadora estos procesos podrán ser ambulatorios o con estadía en la propia comunidad.</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La salud física y mental es primordial para la  evolución espiritual del ser humano.</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Todos sabemos la importancia que tiene la salud, por eso partimos de una base, pero se pretende que cada persona valore su sanación y terminado el tratamiento haga una donación.</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 xml:space="preserve"> De esta forma la ONG podrá seguir creciendo, replicando éste modelo de funcionamiento, formando nuevas  comunidades autosustentables en pro de una humanidad, más sana y feliz.</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roofErr w:type="spellStart"/>
      <w:r w:rsidRPr="00244CA2">
        <w:rPr>
          <w:rFonts w:ascii="Arial" w:hAnsi="Arial" w:cs="Arial"/>
          <w:bdr w:val="none" w:sz="0" w:space="0" w:color="auto" w:frame="1"/>
        </w:rPr>
        <w:t>Aygurú</w:t>
      </w:r>
      <w:proofErr w:type="spellEnd"/>
      <w:r w:rsidRPr="00244CA2">
        <w:rPr>
          <w:rFonts w:ascii="Arial" w:hAnsi="Arial" w:cs="Arial"/>
          <w:bdr w:val="none" w:sz="0" w:space="0" w:color="auto" w:frame="1"/>
        </w:rPr>
        <w:t xml:space="preserve"> también tiene como propósito fundamental trabajar interdisciplinariamente, formar centros de investigación uniendo ciencia y  espiritualidad, Médicos, psicólogos profesionales de todas las áreas y terapeutas trabajando conjuntamente, para el bienestar de la comunidad.</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 xml:space="preserve"> Mi misión y la de muchas otras personas, es hacer que este planeta sea un mundo mejor, con más amor y armonía para todos los niños que ya están y los que vendrán</w:t>
      </w:r>
      <w:r w:rsidR="0089373A" w:rsidRPr="00244CA2">
        <w:rPr>
          <w:rFonts w:ascii="Arial" w:hAnsi="Arial" w:cs="Arial"/>
          <w:bdr w:val="none" w:sz="0" w:space="0" w:color="auto" w:frame="1"/>
        </w:rPr>
        <w:t>.</w:t>
      </w:r>
    </w:p>
    <w:p w:rsidR="00380B71" w:rsidRPr="00244CA2" w:rsidRDefault="00380B71" w:rsidP="00380B71">
      <w:pPr>
        <w:pStyle w:val="font8"/>
        <w:spacing w:before="0" w:beforeAutospacing="0" w:after="0" w:afterAutospacing="0"/>
        <w:textAlignment w:val="baseline"/>
        <w:rPr>
          <w:rFonts w:ascii="Arial" w:hAnsi="Arial" w:cs="Arial"/>
          <w:b/>
          <w:bCs/>
          <w:sz w:val="20"/>
          <w:szCs w:val="20"/>
          <w:bdr w:val="none" w:sz="0" w:space="0" w:color="auto" w:frame="1"/>
        </w:rPr>
      </w:pPr>
    </w:p>
    <w:p w:rsidR="00380B71" w:rsidRPr="00244CA2" w:rsidRDefault="00380B71" w:rsidP="00380B71">
      <w:pPr>
        <w:pStyle w:val="font8"/>
        <w:spacing w:before="0" w:beforeAutospacing="0" w:after="0" w:afterAutospacing="0"/>
        <w:textAlignment w:val="baseline"/>
        <w:rPr>
          <w:rFonts w:ascii="Arial" w:hAnsi="Arial" w:cs="Arial"/>
          <w:b/>
          <w:bCs/>
          <w:bdr w:val="none" w:sz="0" w:space="0" w:color="auto" w:frame="1"/>
        </w:rPr>
      </w:pPr>
    </w:p>
    <w:p w:rsidR="00380B71" w:rsidRDefault="00380B71" w:rsidP="00380B71">
      <w:pPr>
        <w:pStyle w:val="font8"/>
        <w:spacing w:before="0" w:beforeAutospacing="0" w:after="0" w:afterAutospacing="0"/>
        <w:textAlignment w:val="baseline"/>
        <w:rPr>
          <w:rFonts w:ascii="Arial" w:hAnsi="Arial" w:cs="Arial"/>
          <w:b/>
          <w:bCs/>
          <w:color w:val="3D9BE9"/>
          <w:bdr w:val="none" w:sz="0" w:space="0" w:color="auto" w:frame="1"/>
        </w:rPr>
      </w:pPr>
      <w:r>
        <w:rPr>
          <w:rFonts w:ascii="Arial" w:hAnsi="Arial" w:cs="Arial"/>
          <w:b/>
          <w:bCs/>
          <w:color w:val="3D9BE9"/>
          <w:bdr w:val="none" w:sz="0" w:space="0" w:color="auto" w:frame="1"/>
        </w:rPr>
        <w:t>NORMAS BÁSICAS PARA LA CONVIVENCIA:</w:t>
      </w:r>
    </w:p>
    <w:p w:rsidR="00380B71" w:rsidRPr="00244CA2" w:rsidRDefault="00380B71" w:rsidP="00380B71">
      <w:pPr>
        <w:pStyle w:val="font8"/>
        <w:spacing w:before="0" w:beforeAutospacing="0" w:after="0" w:afterAutospacing="0"/>
        <w:textAlignment w:val="baseline"/>
        <w:rPr>
          <w:rFonts w:ascii="Arial" w:hAnsi="Arial" w:cs="Arial"/>
          <w:b/>
          <w:bCs/>
          <w:bdr w:val="none" w:sz="0" w:space="0" w:color="auto" w:frame="1"/>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proofErr w:type="spellStart"/>
      <w:r w:rsidRPr="00244CA2">
        <w:rPr>
          <w:rFonts w:ascii="Arial" w:hAnsi="Arial" w:cs="Arial"/>
          <w:bdr w:val="none" w:sz="0" w:space="0" w:color="auto" w:frame="1"/>
        </w:rPr>
        <w:t>Aygurú</w:t>
      </w:r>
      <w:proofErr w:type="spellEnd"/>
      <w:r w:rsidRPr="00244CA2">
        <w:rPr>
          <w:rFonts w:ascii="Arial" w:hAnsi="Arial" w:cs="Arial"/>
          <w:bdr w:val="none" w:sz="0" w:space="0" w:color="auto" w:frame="1"/>
        </w:rPr>
        <w:t> contará con un coordinador por grupo de 10 personas para resolución de conflictos.</w:t>
      </w:r>
    </w:p>
    <w:p w:rsidR="00380B71" w:rsidRPr="00244CA2" w:rsidRDefault="00380B71" w:rsidP="00380B71">
      <w:pPr>
        <w:pStyle w:val="font8"/>
        <w:spacing w:before="0" w:beforeAutospacing="0" w:after="0" w:afterAutospacing="0"/>
        <w:textAlignment w:val="baseline"/>
        <w:rPr>
          <w:rFonts w:ascii="Arial" w:hAnsi="Arial" w:cs="Arial"/>
        </w:rPr>
      </w:pP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Reunión de coordinadores para ver el funcionamiento de todos los grupos, donde habrá otro coordinador que los convoque para organizarse.</w:t>
      </w:r>
    </w:p>
    <w:p w:rsidR="00380B71" w:rsidRPr="00244CA2" w:rsidRDefault="00380B71" w:rsidP="00380B71">
      <w:pPr>
        <w:pStyle w:val="font8"/>
        <w:spacing w:before="0" w:beforeAutospacing="0" w:after="0" w:afterAutospacing="0"/>
        <w:textAlignment w:val="baseline"/>
        <w:rPr>
          <w:rFonts w:ascii="Arial" w:hAnsi="Arial" w:cs="Arial"/>
        </w:rPr>
      </w:pPr>
    </w:p>
    <w:p w:rsidR="00380B71" w:rsidRPr="00244CA2" w:rsidRDefault="00380B71" w:rsidP="00380B71">
      <w:pPr>
        <w:pStyle w:val="font8"/>
        <w:spacing w:before="0" w:beforeAutospacing="0" w:after="0" w:afterAutospacing="0"/>
        <w:textAlignment w:val="baseline"/>
        <w:rPr>
          <w:rFonts w:ascii="Arial" w:hAnsi="Arial" w:cs="Arial"/>
          <w:sz w:val="20"/>
          <w:szCs w:val="20"/>
        </w:rPr>
      </w:pPr>
      <w:r w:rsidRPr="00244CA2">
        <w:rPr>
          <w:rFonts w:ascii="Arial" w:hAnsi="Arial" w:cs="Arial"/>
          <w:sz w:val="20"/>
          <w:szCs w:val="20"/>
        </w:rPr>
        <w:t> </w:t>
      </w:r>
      <w:r w:rsidRPr="00244CA2">
        <w:rPr>
          <w:rFonts w:ascii="Arial" w:hAnsi="Arial" w:cs="Arial"/>
          <w:bdr w:val="none" w:sz="0" w:space="0" w:color="auto" w:frame="1"/>
        </w:rPr>
        <w:t>Para lograr entenderse a sí mismo y entender a los demás y ser felices, debemos  entender en primer lugar que todos los humanos tienen un complejo sistema de creencias (</w:t>
      </w:r>
      <w:hyperlink r:id="rId5" w:tgtFrame="_blank" w:history="1">
        <w:r w:rsidRPr="00244CA2">
          <w:rPr>
            <w:rStyle w:val="Hipervnculo"/>
            <w:rFonts w:ascii="Arial" w:hAnsi="Arial" w:cs="Arial"/>
            <w:color w:val="auto"/>
            <w:bdr w:val="none" w:sz="0" w:space="0" w:color="auto" w:frame="1"/>
          </w:rPr>
          <w:t>cosmovisión</w:t>
        </w:r>
      </w:hyperlink>
      <w:r w:rsidRPr="00244CA2">
        <w:rPr>
          <w:rFonts w:ascii="Arial" w:hAnsi="Arial" w:cs="Arial"/>
          <w:bdr w:val="none" w:sz="0" w:space="0" w:color="auto" w:frame="1"/>
        </w:rPr>
        <w:t>) o </w:t>
      </w:r>
      <w:hyperlink r:id="rId6" w:tgtFrame="_blank" w:history="1">
        <w:r w:rsidRPr="00244CA2">
          <w:rPr>
            <w:rStyle w:val="Hipervnculo"/>
            <w:rFonts w:ascii="Arial" w:hAnsi="Arial" w:cs="Arial"/>
            <w:color w:val="auto"/>
            <w:bdr w:val="none" w:sz="0" w:space="0" w:color="auto" w:frame="1"/>
          </w:rPr>
          <w:t>paradigma</w:t>
        </w:r>
      </w:hyperlink>
      <w:r w:rsidRPr="00244CA2">
        <w:rPr>
          <w:rFonts w:ascii="Arial" w:hAnsi="Arial" w:cs="Arial"/>
          <w:bdr w:val="none" w:sz="0" w:space="0" w:color="auto" w:frame="1"/>
        </w:rPr>
        <w:t>, adquirido por influencia social, familiar, educacional, y que con frecuencia dichas creencias adquiridas los perturban mental y emocionalmente, creando infelicidad; en segundo lugar, aprender que se puede modificar el </w:t>
      </w:r>
      <w:hyperlink r:id="rId7" w:tgtFrame="_blank" w:history="1">
        <w:r w:rsidRPr="00244CA2">
          <w:rPr>
            <w:rStyle w:val="Hipervnculo"/>
            <w:rFonts w:ascii="Arial" w:hAnsi="Arial" w:cs="Arial"/>
            <w:color w:val="auto"/>
            <w:bdr w:val="none" w:sz="0" w:space="0" w:color="auto" w:frame="1"/>
          </w:rPr>
          <w:t>sistema de creencias</w:t>
        </w:r>
      </w:hyperlink>
      <w:r w:rsidRPr="00244CA2">
        <w:rPr>
          <w:rFonts w:ascii="Arial" w:hAnsi="Arial" w:cs="Arial"/>
          <w:bdr w:val="none" w:sz="0" w:space="0" w:color="auto" w:frame="1"/>
        </w:rPr>
        <w:t xml:space="preserve">  para conseguir el anhelado equilibrio interior que lleva a la felicidad. </w:t>
      </w:r>
    </w:p>
    <w:p w:rsidR="00380B71" w:rsidRPr="00244CA2"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Para lograrlo, La filosofía tolteca nos propone cuatro acuerdos básicos</w:t>
      </w:r>
      <w:r w:rsidR="009E6F46" w:rsidRPr="00244CA2">
        <w:rPr>
          <w:rFonts w:ascii="Arial" w:hAnsi="Arial" w:cs="Arial"/>
          <w:bdr w:val="none" w:sz="0" w:space="0" w:color="auto" w:frame="1"/>
        </w:rPr>
        <w:t xml:space="preserve"> que cuando leí sobre ellos me parecieron muy a fin con los mensajes que estaba recibiendo, </w:t>
      </w:r>
      <w:r w:rsidR="008F06A2" w:rsidRPr="00244CA2">
        <w:rPr>
          <w:rFonts w:ascii="Arial" w:hAnsi="Arial" w:cs="Arial"/>
          <w:bdr w:val="none" w:sz="0" w:space="0" w:color="auto" w:frame="1"/>
        </w:rPr>
        <w:t>así</w:t>
      </w:r>
      <w:r w:rsidR="009E6F46" w:rsidRPr="00244CA2">
        <w:rPr>
          <w:rFonts w:ascii="Arial" w:hAnsi="Arial" w:cs="Arial"/>
          <w:bdr w:val="none" w:sz="0" w:space="0" w:color="auto" w:frame="1"/>
        </w:rPr>
        <w:t xml:space="preserve"> que</w:t>
      </w:r>
      <w:r w:rsidR="00244CA2">
        <w:rPr>
          <w:rFonts w:ascii="Arial" w:hAnsi="Arial" w:cs="Arial"/>
          <w:bdr w:val="none" w:sz="0" w:space="0" w:color="auto" w:frame="1"/>
        </w:rPr>
        <w:t xml:space="preserve"> me pareció bueno complementarlos</w:t>
      </w:r>
      <w:r w:rsidR="008F06A2">
        <w:rPr>
          <w:rFonts w:ascii="Arial" w:hAnsi="Arial" w:cs="Arial"/>
          <w:bdr w:val="none" w:sz="0" w:space="0" w:color="auto" w:frame="1"/>
        </w:rPr>
        <w:t xml:space="preserve"> con mas información para mejorar la convivencia.</w:t>
      </w:r>
    </w:p>
    <w:p w:rsidR="00380B71" w:rsidRPr="00244CA2" w:rsidRDefault="00380B71" w:rsidP="00380B71">
      <w:pPr>
        <w:pStyle w:val="font8"/>
        <w:spacing w:before="0" w:beforeAutospacing="0" w:after="0" w:afterAutospacing="0"/>
        <w:textAlignment w:val="baseline"/>
        <w:rPr>
          <w:rFonts w:ascii="Arial" w:hAnsi="Arial" w:cs="Arial"/>
        </w:rPr>
      </w:pPr>
    </w:p>
    <w:p w:rsidR="00380B71" w:rsidRPr="00244CA2" w:rsidRDefault="00380B71" w:rsidP="00380B71">
      <w:pPr>
        <w:pStyle w:val="font8"/>
        <w:numPr>
          <w:ilvl w:val="0"/>
          <w:numId w:val="1"/>
        </w:numPr>
        <w:spacing w:before="0" w:beforeAutospacing="0" w:after="0" w:afterAutospacing="0"/>
        <w:ind w:left="120"/>
        <w:textAlignment w:val="baseline"/>
        <w:rPr>
          <w:rFonts w:ascii="Arial" w:hAnsi="Arial" w:cs="Arial"/>
        </w:rPr>
      </w:pPr>
      <w:r w:rsidRPr="00244CA2">
        <w:rPr>
          <w:rFonts w:ascii="Arial" w:hAnsi="Arial" w:cs="Arial"/>
          <w:bdr w:val="none" w:sz="0" w:space="0" w:color="auto" w:frame="1"/>
        </w:rPr>
        <w:t>Sé impecable con tus palabras, utiliza las palabras apropiadamente, empléalas para compartir en amor.</w:t>
      </w:r>
    </w:p>
    <w:p w:rsidR="00380B71" w:rsidRPr="00244CA2" w:rsidRDefault="00380B71" w:rsidP="00380B71">
      <w:pPr>
        <w:pStyle w:val="font8"/>
        <w:spacing w:before="0" w:beforeAutospacing="0" w:after="0" w:afterAutospacing="0"/>
        <w:ind w:left="120"/>
        <w:textAlignment w:val="baseline"/>
        <w:rPr>
          <w:rFonts w:ascii="Arial" w:hAnsi="Arial" w:cs="Arial"/>
        </w:rPr>
      </w:pPr>
    </w:p>
    <w:p w:rsidR="00380B71" w:rsidRPr="00244CA2" w:rsidRDefault="00380B71" w:rsidP="00380B71">
      <w:pPr>
        <w:pStyle w:val="font8"/>
        <w:numPr>
          <w:ilvl w:val="0"/>
          <w:numId w:val="1"/>
        </w:numPr>
        <w:spacing w:before="0" w:beforeAutospacing="0" w:after="0" w:afterAutospacing="0"/>
        <w:ind w:left="120"/>
        <w:textAlignment w:val="baseline"/>
        <w:rPr>
          <w:rFonts w:ascii="Arial" w:hAnsi="Arial" w:cs="Arial"/>
        </w:rPr>
      </w:pPr>
      <w:r w:rsidRPr="00244CA2">
        <w:rPr>
          <w:rFonts w:ascii="Arial" w:hAnsi="Arial" w:cs="Arial"/>
          <w:bdr w:val="none" w:sz="0" w:space="0" w:color="auto" w:frame="1"/>
        </w:rPr>
        <w:t>No te tomes nada personalmente, respecto a la opinión ajena, para bien o para mal, mejor no depender de ella.</w:t>
      </w:r>
    </w:p>
    <w:p w:rsidR="00380B71" w:rsidRPr="00244CA2" w:rsidRDefault="00380B71" w:rsidP="00380B71">
      <w:pPr>
        <w:pStyle w:val="font8"/>
        <w:spacing w:before="0" w:beforeAutospacing="0" w:after="0" w:afterAutospacing="0"/>
        <w:textAlignment w:val="baseline"/>
        <w:rPr>
          <w:rFonts w:ascii="Arial" w:hAnsi="Arial" w:cs="Arial"/>
        </w:rPr>
      </w:pPr>
    </w:p>
    <w:p w:rsidR="00380B71" w:rsidRPr="00244CA2" w:rsidRDefault="00380B71" w:rsidP="00380B71">
      <w:pPr>
        <w:pStyle w:val="font8"/>
        <w:numPr>
          <w:ilvl w:val="0"/>
          <w:numId w:val="1"/>
        </w:numPr>
        <w:spacing w:before="0" w:beforeAutospacing="0" w:after="0" w:afterAutospacing="0"/>
        <w:ind w:left="120"/>
        <w:textAlignment w:val="baseline"/>
        <w:rPr>
          <w:rFonts w:ascii="Arial" w:hAnsi="Arial" w:cs="Arial"/>
        </w:rPr>
      </w:pPr>
      <w:r w:rsidRPr="00244CA2">
        <w:rPr>
          <w:rFonts w:ascii="Arial" w:hAnsi="Arial" w:cs="Arial"/>
          <w:bdr w:val="none" w:sz="0" w:space="0" w:color="auto" w:frame="1"/>
        </w:rPr>
        <w:t>No hagas suposiciones, nunca nada que pasa fuera es personal. Pero en cualquier caso, no saques conclusiones precipitadamente.</w:t>
      </w:r>
    </w:p>
    <w:p w:rsidR="00380B71" w:rsidRDefault="00380B71" w:rsidP="00380B71">
      <w:pPr>
        <w:pStyle w:val="Prrafodelista"/>
        <w:rPr>
          <w:rFonts w:ascii="Arial" w:hAnsi="Arial" w:cs="Arial"/>
          <w:color w:val="605E5E"/>
        </w:rPr>
      </w:pPr>
    </w:p>
    <w:p w:rsidR="00380B71" w:rsidRPr="00244CA2" w:rsidRDefault="00380B71" w:rsidP="00380B71">
      <w:pPr>
        <w:pStyle w:val="font8"/>
        <w:spacing w:before="0" w:beforeAutospacing="0" w:after="0" w:afterAutospacing="0"/>
        <w:ind w:left="120"/>
        <w:textAlignment w:val="baseline"/>
        <w:rPr>
          <w:rFonts w:ascii="Arial" w:hAnsi="Arial" w:cs="Arial"/>
        </w:rPr>
      </w:pPr>
    </w:p>
    <w:p w:rsidR="00380B71" w:rsidRPr="00244CA2" w:rsidRDefault="00380B71" w:rsidP="00380B71">
      <w:pPr>
        <w:pStyle w:val="font8"/>
        <w:numPr>
          <w:ilvl w:val="0"/>
          <w:numId w:val="1"/>
        </w:numPr>
        <w:spacing w:before="0" w:beforeAutospacing="0" w:after="0" w:afterAutospacing="0"/>
        <w:ind w:left="120"/>
        <w:textAlignment w:val="baseline"/>
        <w:rPr>
          <w:rFonts w:ascii="Arial" w:hAnsi="Arial" w:cs="Arial"/>
        </w:rPr>
      </w:pPr>
      <w:r w:rsidRPr="00244CA2">
        <w:rPr>
          <w:rFonts w:ascii="Arial" w:hAnsi="Arial" w:cs="Arial"/>
          <w:bdr w:val="none" w:sz="0" w:space="0" w:color="auto" w:frame="1"/>
        </w:rPr>
        <w:t>Haz siempre lo máximo que puedas, verdaderamente, para triunfar en el cumplimiento de estos acuerdos</w:t>
      </w:r>
      <w:r w:rsidR="0089373A" w:rsidRPr="00244CA2">
        <w:rPr>
          <w:rFonts w:ascii="Arial" w:hAnsi="Arial" w:cs="Arial"/>
          <w:bdr w:val="none" w:sz="0" w:space="0" w:color="auto" w:frame="1"/>
        </w:rPr>
        <w:t>.</w:t>
      </w:r>
    </w:p>
    <w:p w:rsidR="00380B71" w:rsidRPr="00244CA2" w:rsidRDefault="0089373A" w:rsidP="00380B71">
      <w:pPr>
        <w:pStyle w:val="font8"/>
        <w:spacing w:before="0" w:beforeAutospacing="0" w:after="0" w:afterAutospacing="0"/>
        <w:ind w:left="120"/>
        <w:textAlignment w:val="baseline"/>
        <w:rPr>
          <w:rFonts w:ascii="Arial" w:hAnsi="Arial" w:cs="Arial"/>
          <w:bdr w:val="none" w:sz="0" w:space="0" w:color="auto" w:frame="1"/>
        </w:rPr>
      </w:pPr>
      <w:r w:rsidRPr="00244CA2">
        <w:rPr>
          <w:rFonts w:ascii="Arial" w:hAnsi="Arial" w:cs="Arial"/>
          <w:bdr w:val="none" w:sz="0" w:space="0" w:color="auto" w:frame="1"/>
        </w:rPr>
        <w:t>Necesitamos</w:t>
      </w:r>
      <w:r w:rsidR="00380B71" w:rsidRPr="00244CA2">
        <w:rPr>
          <w:rFonts w:ascii="Arial" w:hAnsi="Arial" w:cs="Arial"/>
          <w:bdr w:val="none" w:sz="0" w:space="0" w:color="auto" w:frame="1"/>
        </w:rPr>
        <w:t xml:space="preserve"> utilizar todo el poder que tenemos. De modo que, si te caes, no te juzgues. No le des a tu juez interior la satisfacción de convertirte en una víctima. Simplemente, empieza otra vez desde el principio y reconoce tus errores para aprender y no repetirlos.</w:t>
      </w:r>
    </w:p>
    <w:p w:rsidR="00380B71" w:rsidRPr="00244CA2" w:rsidRDefault="00380B71" w:rsidP="00380B71">
      <w:pPr>
        <w:pStyle w:val="font8"/>
        <w:spacing w:before="0" w:beforeAutospacing="0" w:after="0" w:afterAutospacing="0"/>
        <w:ind w:left="120"/>
        <w:textAlignment w:val="baseline"/>
        <w:rPr>
          <w:rFonts w:ascii="Arial" w:hAnsi="Arial" w:cs="Arial"/>
        </w:rPr>
      </w:pPr>
    </w:p>
    <w:p w:rsidR="00380B71" w:rsidRPr="00244CA2" w:rsidRDefault="00380B71" w:rsidP="00380B71">
      <w:pPr>
        <w:pStyle w:val="font8"/>
        <w:numPr>
          <w:ilvl w:val="0"/>
          <w:numId w:val="1"/>
        </w:numPr>
        <w:spacing w:before="0" w:beforeAutospacing="0" w:after="0" w:afterAutospacing="0"/>
        <w:ind w:left="120"/>
        <w:textAlignment w:val="baseline"/>
        <w:rPr>
          <w:rFonts w:ascii="Arial" w:hAnsi="Arial" w:cs="Arial"/>
        </w:rPr>
      </w:pPr>
      <w:r w:rsidRPr="00244CA2">
        <w:rPr>
          <w:rFonts w:ascii="Arial" w:hAnsi="Arial" w:cs="Arial"/>
          <w:bdr w:val="none" w:sz="0" w:space="0" w:color="auto" w:frame="1"/>
        </w:rPr>
        <w:t>No emitir opiniones ni comentarios negativos, de un compañero con otro, ésta actitud genera habladurías que te harán daño a ti y a tus compañeros.</w:t>
      </w:r>
    </w:p>
    <w:p w:rsidR="00380B71" w:rsidRPr="00244CA2" w:rsidRDefault="00380B71" w:rsidP="00380B71">
      <w:pPr>
        <w:pStyle w:val="font8"/>
        <w:spacing w:before="0" w:beforeAutospacing="0" w:after="0" w:afterAutospacing="0"/>
        <w:ind w:left="120"/>
        <w:textAlignment w:val="baseline"/>
        <w:rPr>
          <w:rFonts w:ascii="Arial" w:hAnsi="Arial" w:cs="Arial"/>
        </w:rPr>
      </w:pPr>
    </w:p>
    <w:p w:rsidR="00380B71" w:rsidRPr="00244CA2" w:rsidRDefault="00380B71" w:rsidP="00380B71">
      <w:pPr>
        <w:pStyle w:val="font8"/>
        <w:numPr>
          <w:ilvl w:val="0"/>
          <w:numId w:val="1"/>
        </w:numPr>
        <w:spacing w:before="0" w:beforeAutospacing="0" w:after="0" w:afterAutospacing="0"/>
        <w:ind w:left="120"/>
        <w:textAlignment w:val="baseline"/>
        <w:rPr>
          <w:rFonts w:ascii="Arial" w:hAnsi="Arial" w:cs="Arial"/>
        </w:rPr>
      </w:pPr>
      <w:r w:rsidRPr="00244CA2">
        <w:rPr>
          <w:rFonts w:ascii="Arial" w:hAnsi="Arial" w:cs="Arial"/>
          <w:bdr w:val="none" w:sz="0" w:space="0" w:color="auto" w:frame="1"/>
        </w:rPr>
        <w:t>Si un compañero confía en ti, para hablar de sus temas personales (no laborales) no te da el derecho de hablar con nadie a menos que él te dé su consentimiento.</w:t>
      </w:r>
    </w:p>
    <w:p w:rsidR="00380B71" w:rsidRPr="00244CA2" w:rsidRDefault="00380B71" w:rsidP="00380B71">
      <w:pPr>
        <w:pStyle w:val="font8"/>
        <w:spacing w:before="0" w:beforeAutospacing="0" w:after="0" w:afterAutospacing="0"/>
        <w:ind w:left="120"/>
        <w:textAlignment w:val="baseline"/>
        <w:rPr>
          <w:rFonts w:ascii="Arial" w:hAnsi="Arial" w:cs="Arial"/>
        </w:rPr>
      </w:pPr>
    </w:p>
    <w:p w:rsidR="00380B71" w:rsidRPr="00244CA2" w:rsidRDefault="00380B71" w:rsidP="00380B71">
      <w:pPr>
        <w:pStyle w:val="font8"/>
        <w:numPr>
          <w:ilvl w:val="0"/>
          <w:numId w:val="1"/>
        </w:numPr>
        <w:spacing w:before="0" w:beforeAutospacing="0" w:after="0" w:afterAutospacing="0"/>
        <w:ind w:left="120"/>
        <w:textAlignment w:val="baseline"/>
        <w:rPr>
          <w:rFonts w:ascii="Arial" w:hAnsi="Arial" w:cs="Arial"/>
        </w:rPr>
      </w:pPr>
      <w:r w:rsidRPr="00244CA2">
        <w:rPr>
          <w:rFonts w:ascii="Arial" w:hAnsi="Arial" w:cs="Arial"/>
          <w:bdr w:val="none" w:sz="0" w:space="0" w:color="auto" w:frame="1"/>
        </w:rPr>
        <w:t>Es fundamental que cada individuo que trabaja o vive en Ayguru se desprograme, al menos una vez a la semana, para encontrar lo antes posible el equilibrio.</w:t>
      </w:r>
    </w:p>
    <w:p w:rsidR="00380B71" w:rsidRPr="00244CA2" w:rsidRDefault="00380B71" w:rsidP="00380B71">
      <w:pPr>
        <w:pStyle w:val="font8"/>
        <w:spacing w:before="0" w:beforeAutospacing="0" w:after="0" w:afterAutospacing="0"/>
        <w:textAlignment w:val="baseline"/>
        <w:rPr>
          <w:rFonts w:ascii="Arial" w:hAnsi="Arial" w:cs="Arial"/>
        </w:rPr>
      </w:pPr>
    </w:p>
    <w:p w:rsidR="00380B71" w:rsidRPr="00244CA2" w:rsidRDefault="00380B71" w:rsidP="00380B71">
      <w:pPr>
        <w:pStyle w:val="font8"/>
        <w:numPr>
          <w:ilvl w:val="0"/>
          <w:numId w:val="1"/>
        </w:numPr>
        <w:spacing w:before="0" w:beforeAutospacing="0" w:after="0" w:afterAutospacing="0"/>
        <w:ind w:left="120"/>
        <w:textAlignment w:val="baseline"/>
        <w:rPr>
          <w:rFonts w:ascii="Arial" w:hAnsi="Arial" w:cs="Arial"/>
        </w:rPr>
      </w:pPr>
      <w:r w:rsidRPr="00244CA2">
        <w:rPr>
          <w:rFonts w:ascii="Arial" w:hAnsi="Arial" w:cs="Arial"/>
          <w:bdr w:val="none" w:sz="0" w:space="0" w:color="auto" w:frame="1"/>
        </w:rPr>
        <w:t>No confrontar, si estamos en desacuerdo con la actitud de un compañero, no nos da el derecho agredir para solucionar el conflicto. Para esta situación Ayguru cuenta con un coordinador para resolución de conflictos.</w:t>
      </w:r>
    </w:p>
    <w:p w:rsidR="009E6F46" w:rsidRPr="00244CA2" w:rsidRDefault="009E6F46" w:rsidP="009E6F46">
      <w:pPr>
        <w:pStyle w:val="Prrafodelista"/>
        <w:rPr>
          <w:rFonts w:ascii="Arial" w:hAnsi="Arial" w:cs="Arial"/>
        </w:rPr>
      </w:pPr>
    </w:p>
    <w:p w:rsidR="009E6F46" w:rsidRPr="00244CA2" w:rsidRDefault="009E6F46" w:rsidP="009E6F46">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Las personas que no puedan cumplir con estas normas básicas de convivencia, seguramente no es su tiempo para formar parte de esta comunidad.</w:t>
      </w:r>
    </w:p>
    <w:p w:rsidR="009E6F46" w:rsidRPr="00244CA2" w:rsidRDefault="009E6F46" w:rsidP="009E6F46">
      <w:pPr>
        <w:pStyle w:val="font8"/>
        <w:spacing w:before="0" w:beforeAutospacing="0" w:after="0" w:afterAutospacing="0"/>
        <w:ind w:left="720"/>
        <w:textAlignment w:val="baseline"/>
        <w:rPr>
          <w:rFonts w:ascii="Arial" w:hAnsi="Arial" w:cs="Arial"/>
        </w:rPr>
      </w:pPr>
    </w:p>
    <w:p w:rsidR="009E6F46" w:rsidRPr="00244CA2" w:rsidRDefault="009E6F46" w:rsidP="009E6F46">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 xml:space="preserve">En caso de no respetar estos principios de convivencia, </w:t>
      </w:r>
      <w:proofErr w:type="spellStart"/>
      <w:r w:rsidRPr="00244CA2">
        <w:rPr>
          <w:rFonts w:ascii="Arial" w:hAnsi="Arial" w:cs="Arial"/>
          <w:bdr w:val="none" w:sz="0" w:space="0" w:color="auto" w:frame="1"/>
        </w:rPr>
        <w:t>Aygurú</w:t>
      </w:r>
      <w:proofErr w:type="spellEnd"/>
      <w:r w:rsidRPr="00244CA2">
        <w:rPr>
          <w:rFonts w:ascii="Arial" w:hAnsi="Arial" w:cs="Arial"/>
          <w:bdr w:val="none" w:sz="0" w:space="0" w:color="auto" w:frame="1"/>
        </w:rPr>
        <w:t> se reserva el derecho de admisión.</w:t>
      </w:r>
    </w:p>
    <w:p w:rsidR="009E6F46" w:rsidRDefault="009E6F46" w:rsidP="009E6F46">
      <w:pPr>
        <w:pStyle w:val="font8"/>
        <w:spacing w:before="0" w:beforeAutospacing="0" w:after="0" w:afterAutospacing="0"/>
        <w:ind w:left="120"/>
        <w:textAlignment w:val="baseline"/>
        <w:rPr>
          <w:rFonts w:ascii="Arial" w:hAnsi="Arial" w:cs="Arial"/>
          <w:color w:val="605E5E"/>
        </w:rPr>
      </w:pPr>
    </w:p>
    <w:p w:rsidR="00380B71" w:rsidRDefault="00380B71" w:rsidP="00380B71">
      <w:pPr>
        <w:pStyle w:val="font8"/>
        <w:spacing w:before="0" w:beforeAutospacing="0" w:after="0" w:afterAutospacing="0"/>
        <w:textAlignment w:val="baseline"/>
        <w:rPr>
          <w:rFonts w:ascii="Arial" w:hAnsi="Arial" w:cs="Arial"/>
          <w:b/>
          <w:bCs/>
          <w:color w:val="3D9BE9"/>
          <w:bdr w:val="none" w:sz="0" w:space="0" w:color="auto" w:frame="1"/>
        </w:rPr>
      </w:pPr>
    </w:p>
    <w:p w:rsidR="00380B71" w:rsidRDefault="00380B71" w:rsidP="00380B71">
      <w:pPr>
        <w:spacing w:after="0" w:line="240" w:lineRule="auto"/>
        <w:rPr>
          <w:rFonts w:ascii="Arial" w:hAnsi="Arial" w:cs="Arial"/>
          <w:b/>
          <w:color w:val="548DD4" w:themeColor="text2" w:themeTint="99"/>
          <w:sz w:val="24"/>
          <w:szCs w:val="24"/>
        </w:rPr>
      </w:pPr>
    </w:p>
    <w:p w:rsidR="00380B71" w:rsidRDefault="00380B71" w:rsidP="00380B71">
      <w:pPr>
        <w:pBdr>
          <w:bottom w:val="single" w:sz="4" w:space="1" w:color="auto"/>
        </w:pBdr>
        <w:spacing w:after="0"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PROTOCOLO PARA EL FUNCIONAMIENTO D</w:t>
      </w:r>
      <w:r w:rsidR="008B18FD">
        <w:rPr>
          <w:rFonts w:ascii="Arial" w:hAnsi="Arial" w:cs="Arial"/>
          <w:b/>
          <w:color w:val="365F91" w:themeColor="accent1" w:themeShade="BF"/>
          <w:sz w:val="20"/>
          <w:szCs w:val="20"/>
        </w:rPr>
        <w:t xml:space="preserve">E LOS SERVICIOS </w:t>
      </w:r>
    </w:p>
    <w:p w:rsidR="00380B71" w:rsidRDefault="00380B71" w:rsidP="00380B71">
      <w:pPr>
        <w:spacing w:after="0" w:line="240" w:lineRule="auto"/>
        <w:jc w:val="center"/>
        <w:rPr>
          <w:rFonts w:ascii="Arial" w:hAnsi="Arial" w:cs="Arial"/>
          <w:color w:val="365F91" w:themeColor="accent1" w:themeShade="BF"/>
          <w:sz w:val="20"/>
          <w:szCs w:val="20"/>
        </w:rPr>
      </w:pPr>
    </w:p>
    <w:p w:rsidR="00380B71" w:rsidRDefault="00380B71" w:rsidP="00380B71">
      <w:pPr>
        <w:spacing w:after="0"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NORMATIVAS PARA COORDINADORES, SUPERVISORES Y ASISTENTES,</w:t>
      </w:r>
    </w:p>
    <w:p w:rsidR="00380B71" w:rsidRDefault="00380B71" w:rsidP="00380B71">
      <w:pPr>
        <w:spacing w:after="0" w:line="240" w:lineRule="auto"/>
        <w:rPr>
          <w:rFonts w:ascii="Arial" w:hAnsi="Arial" w:cs="Arial"/>
          <w:sz w:val="24"/>
          <w:szCs w:val="24"/>
        </w:rPr>
      </w:pPr>
    </w:p>
    <w:p w:rsidR="00380B71" w:rsidRDefault="00380B71" w:rsidP="00380B71">
      <w:pPr>
        <w:spacing w:after="0" w:line="240" w:lineRule="auto"/>
        <w:rPr>
          <w:rFonts w:ascii="Arial" w:hAnsi="Arial" w:cs="Arial"/>
          <w:b/>
          <w:color w:val="1F497D" w:themeColor="text2"/>
          <w:sz w:val="24"/>
          <w:szCs w:val="24"/>
        </w:rPr>
      </w:pPr>
      <w:r>
        <w:rPr>
          <w:rFonts w:ascii="Arial" w:hAnsi="Arial" w:cs="Arial"/>
          <w:b/>
          <w:color w:val="1F497D" w:themeColor="text2"/>
          <w:sz w:val="24"/>
          <w:szCs w:val="24"/>
        </w:rPr>
        <w:t>Conceptos, ROLES.</w:t>
      </w:r>
    </w:p>
    <w:p w:rsidR="00380B71" w:rsidRDefault="00380B71" w:rsidP="00380B71">
      <w:pPr>
        <w:spacing w:after="0" w:line="240" w:lineRule="auto"/>
        <w:rPr>
          <w:rFonts w:ascii="Arial" w:hAnsi="Arial" w:cs="Arial"/>
          <w:sz w:val="24"/>
          <w:szCs w:val="24"/>
        </w:rPr>
      </w:pPr>
    </w:p>
    <w:p w:rsidR="00380B71" w:rsidRDefault="00380B71" w:rsidP="00380B71">
      <w:pPr>
        <w:spacing w:after="0" w:line="240" w:lineRule="auto"/>
        <w:rPr>
          <w:rFonts w:ascii="Arial" w:hAnsi="Arial" w:cs="Arial"/>
          <w:sz w:val="24"/>
          <w:szCs w:val="24"/>
        </w:rPr>
      </w:pPr>
      <w:r>
        <w:rPr>
          <w:rFonts w:ascii="Arial" w:hAnsi="Arial" w:cs="Arial"/>
          <w:b/>
          <w:color w:val="548DD4" w:themeColor="text2" w:themeTint="99"/>
          <w:sz w:val="24"/>
          <w:szCs w:val="24"/>
        </w:rPr>
        <w:t>Coordinador General</w:t>
      </w:r>
      <w:r>
        <w:rPr>
          <w:rFonts w:ascii="Arial" w:hAnsi="Arial" w:cs="Arial"/>
          <w:sz w:val="24"/>
          <w:szCs w:val="24"/>
        </w:rPr>
        <w:t>: Es el encargado de mantener la comunicación directa con la directiva de la ONG así como con el Coordinador de Supervisores.</w:t>
      </w:r>
    </w:p>
    <w:p w:rsidR="00380B71" w:rsidRDefault="00380B71" w:rsidP="00380B71">
      <w:pPr>
        <w:spacing w:after="0" w:line="240" w:lineRule="auto"/>
        <w:rPr>
          <w:rFonts w:ascii="Arial" w:hAnsi="Arial" w:cs="Arial"/>
          <w:sz w:val="24"/>
          <w:szCs w:val="24"/>
        </w:rPr>
      </w:pPr>
    </w:p>
    <w:p w:rsidR="00380B71" w:rsidRDefault="00380B71" w:rsidP="00380B71">
      <w:pPr>
        <w:spacing w:after="0" w:line="240" w:lineRule="auto"/>
        <w:rPr>
          <w:rFonts w:ascii="Arial" w:hAnsi="Arial" w:cs="Arial"/>
          <w:sz w:val="24"/>
          <w:szCs w:val="24"/>
        </w:rPr>
      </w:pPr>
      <w:r>
        <w:rPr>
          <w:rFonts w:ascii="Arial" w:hAnsi="Arial" w:cs="Arial"/>
          <w:b/>
          <w:color w:val="548DD4" w:themeColor="text2" w:themeTint="99"/>
          <w:sz w:val="24"/>
          <w:szCs w:val="24"/>
        </w:rPr>
        <w:t xml:space="preserve">Coordinador de Supervisores: </w:t>
      </w:r>
      <w:r>
        <w:rPr>
          <w:rFonts w:ascii="Arial" w:hAnsi="Arial" w:cs="Arial"/>
          <w:sz w:val="24"/>
          <w:szCs w:val="24"/>
        </w:rPr>
        <w:t>Deberá ser el receptor de las sugerencias propuestas por los supervisores, así como organizar las tareas y transmitirlas al coordinador general para ser evaluadas y aceptadas para desarrollarlas en la comunidad.</w:t>
      </w:r>
    </w:p>
    <w:p w:rsidR="00380B71" w:rsidRDefault="00380B71" w:rsidP="00380B71">
      <w:pPr>
        <w:spacing w:after="0" w:line="240" w:lineRule="auto"/>
        <w:rPr>
          <w:rFonts w:ascii="Arial" w:hAnsi="Arial" w:cs="Arial"/>
          <w:sz w:val="24"/>
          <w:szCs w:val="24"/>
        </w:rPr>
      </w:pPr>
    </w:p>
    <w:p w:rsidR="00380B71" w:rsidRDefault="00380B71" w:rsidP="00380B71">
      <w:pPr>
        <w:spacing w:after="0" w:line="240" w:lineRule="auto"/>
        <w:rPr>
          <w:rFonts w:ascii="Arial" w:hAnsi="Arial" w:cs="Arial"/>
          <w:sz w:val="24"/>
          <w:szCs w:val="24"/>
        </w:rPr>
      </w:pPr>
      <w:r>
        <w:rPr>
          <w:rFonts w:ascii="Arial" w:hAnsi="Arial" w:cs="Arial"/>
          <w:b/>
          <w:color w:val="548DD4" w:themeColor="text2" w:themeTint="99"/>
          <w:sz w:val="24"/>
          <w:szCs w:val="24"/>
        </w:rPr>
        <w:t>Supervisores</w:t>
      </w:r>
      <w:r>
        <w:rPr>
          <w:rFonts w:ascii="Arial" w:hAnsi="Arial" w:cs="Arial"/>
          <w:sz w:val="24"/>
          <w:szCs w:val="24"/>
        </w:rPr>
        <w:t>: Deberán mantener comunicación directa con el Coordinador de Supervisores, así como también ser el receptor de las sugerencias propuestas por los asistentes a su cargo.</w:t>
      </w:r>
    </w:p>
    <w:p w:rsidR="00380B71" w:rsidRDefault="00380B71" w:rsidP="00380B71">
      <w:pPr>
        <w:spacing w:after="0" w:line="240" w:lineRule="auto"/>
        <w:rPr>
          <w:rFonts w:ascii="Arial" w:hAnsi="Arial" w:cs="Arial"/>
          <w:sz w:val="24"/>
          <w:szCs w:val="24"/>
        </w:rPr>
      </w:pPr>
    </w:p>
    <w:p w:rsidR="00380B71" w:rsidRDefault="00380B71" w:rsidP="00380B71">
      <w:pPr>
        <w:spacing w:after="0" w:line="240" w:lineRule="auto"/>
        <w:jc w:val="center"/>
        <w:rPr>
          <w:rFonts w:ascii="Arial" w:hAnsi="Arial" w:cs="Arial"/>
          <w:sz w:val="24"/>
          <w:szCs w:val="24"/>
        </w:rPr>
      </w:pPr>
      <w:r>
        <w:rPr>
          <w:rFonts w:ascii="Arial" w:hAnsi="Arial" w:cs="Arial"/>
          <w:sz w:val="24"/>
          <w:szCs w:val="24"/>
        </w:rPr>
        <w:t>Los Supervisores se subdividirán en las siguientes áreas:</w:t>
      </w:r>
    </w:p>
    <w:p w:rsidR="00380B71" w:rsidRDefault="00380B71" w:rsidP="00380B71">
      <w:pPr>
        <w:spacing w:after="0" w:line="240" w:lineRule="auto"/>
        <w:rPr>
          <w:rFonts w:ascii="Arial" w:hAnsi="Arial" w:cs="Arial"/>
          <w:sz w:val="24"/>
          <w:szCs w:val="24"/>
        </w:rPr>
      </w:pPr>
    </w:p>
    <w:p w:rsidR="00380B71" w:rsidRDefault="00380B71" w:rsidP="00380B71">
      <w:pPr>
        <w:spacing w:before="40" w:after="0" w:line="240" w:lineRule="auto"/>
        <w:rPr>
          <w:rFonts w:ascii="Arial" w:hAnsi="Arial" w:cs="Arial"/>
          <w:i/>
          <w:sz w:val="24"/>
          <w:szCs w:val="24"/>
        </w:rPr>
      </w:pPr>
      <w:r>
        <w:rPr>
          <w:rFonts w:ascii="Arial" w:hAnsi="Arial" w:cs="Arial"/>
          <w:i/>
          <w:sz w:val="24"/>
          <w:szCs w:val="24"/>
        </w:rPr>
        <w:t>Espacios verdes</w:t>
      </w:r>
    </w:p>
    <w:p w:rsidR="00380B71" w:rsidRDefault="00380B71" w:rsidP="00380B71">
      <w:pPr>
        <w:spacing w:before="40" w:after="0" w:line="240" w:lineRule="auto"/>
        <w:rPr>
          <w:rFonts w:ascii="Arial" w:hAnsi="Arial" w:cs="Arial"/>
          <w:i/>
          <w:sz w:val="24"/>
          <w:szCs w:val="24"/>
        </w:rPr>
      </w:pPr>
      <w:r>
        <w:rPr>
          <w:rFonts w:ascii="Arial" w:hAnsi="Arial" w:cs="Arial"/>
          <w:i/>
          <w:sz w:val="24"/>
          <w:szCs w:val="24"/>
        </w:rPr>
        <w:t>Actividades para la sanación</w:t>
      </w:r>
    </w:p>
    <w:p w:rsidR="00380B71" w:rsidRDefault="00380B71" w:rsidP="00380B71">
      <w:pPr>
        <w:spacing w:before="40" w:after="0" w:line="240" w:lineRule="auto"/>
        <w:rPr>
          <w:rFonts w:ascii="Arial" w:hAnsi="Arial" w:cs="Arial"/>
          <w:i/>
          <w:sz w:val="24"/>
          <w:szCs w:val="24"/>
        </w:rPr>
      </w:pPr>
      <w:r>
        <w:rPr>
          <w:rFonts w:ascii="Arial" w:hAnsi="Arial" w:cs="Arial"/>
          <w:i/>
          <w:sz w:val="24"/>
          <w:szCs w:val="24"/>
        </w:rPr>
        <w:t xml:space="preserve"> Alimentación</w:t>
      </w:r>
    </w:p>
    <w:p w:rsidR="00380B71" w:rsidRDefault="00380B71" w:rsidP="00380B71">
      <w:pPr>
        <w:spacing w:before="40" w:after="0" w:line="240" w:lineRule="auto"/>
        <w:rPr>
          <w:rFonts w:ascii="Arial" w:hAnsi="Arial" w:cs="Arial"/>
          <w:i/>
          <w:sz w:val="24"/>
          <w:szCs w:val="24"/>
        </w:rPr>
      </w:pPr>
      <w:r>
        <w:rPr>
          <w:rFonts w:ascii="Arial" w:hAnsi="Arial" w:cs="Arial"/>
          <w:i/>
          <w:sz w:val="24"/>
          <w:szCs w:val="24"/>
        </w:rPr>
        <w:t xml:space="preserve"> Higiene/Limpieza</w:t>
      </w:r>
    </w:p>
    <w:p w:rsidR="00380B71" w:rsidRDefault="00380B71" w:rsidP="00380B71">
      <w:pPr>
        <w:spacing w:before="40" w:after="0" w:line="240" w:lineRule="auto"/>
        <w:rPr>
          <w:rFonts w:ascii="Arial" w:hAnsi="Arial" w:cs="Arial"/>
          <w:i/>
          <w:sz w:val="24"/>
          <w:szCs w:val="24"/>
        </w:rPr>
      </w:pPr>
      <w:r>
        <w:rPr>
          <w:rFonts w:ascii="Arial" w:hAnsi="Arial" w:cs="Arial"/>
          <w:i/>
          <w:sz w:val="24"/>
          <w:szCs w:val="24"/>
        </w:rPr>
        <w:t>Mantenimiento</w:t>
      </w:r>
    </w:p>
    <w:p w:rsidR="00380B71" w:rsidRDefault="00380B71" w:rsidP="00380B71">
      <w:pPr>
        <w:spacing w:before="40" w:after="0" w:line="240" w:lineRule="auto"/>
        <w:rPr>
          <w:rFonts w:ascii="Arial" w:hAnsi="Arial" w:cs="Arial"/>
          <w:i/>
          <w:sz w:val="24"/>
          <w:szCs w:val="24"/>
        </w:rPr>
      </w:pPr>
      <w:r>
        <w:rPr>
          <w:rFonts w:ascii="Arial" w:hAnsi="Arial" w:cs="Arial"/>
          <w:i/>
          <w:sz w:val="24"/>
          <w:szCs w:val="24"/>
        </w:rPr>
        <w:t>Compras</w:t>
      </w:r>
    </w:p>
    <w:p w:rsidR="00380B71" w:rsidRDefault="00380B71" w:rsidP="00380B71">
      <w:pPr>
        <w:rPr>
          <w:rFonts w:ascii="Arial" w:hAnsi="Arial" w:cs="Arial"/>
          <w:sz w:val="24"/>
          <w:szCs w:val="24"/>
        </w:rPr>
      </w:pPr>
    </w:p>
    <w:p w:rsidR="00380B71" w:rsidRDefault="00380B71" w:rsidP="00380B71">
      <w:pPr>
        <w:spacing w:after="0" w:line="240" w:lineRule="auto"/>
        <w:rPr>
          <w:rFonts w:ascii="Arial" w:hAnsi="Arial" w:cs="Arial"/>
          <w:sz w:val="24"/>
          <w:szCs w:val="24"/>
        </w:rPr>
      </w:pPr>
      <w:r>
        <w:rPr>
          <w:rFonts w:ascii="Arial" w:hAnsi="Arial" w:cs="Arial"/>
          <w:sz w:val="24"/>
          <w:szCs w:val="24"/>
        </w:rPr>
        <w:lastRenderedPageBreak/>
        <w:t>En caso de existir la necesidad de una reunión entre: Coordinadores, Supervisores y Asistentes, será convocada por el Coordinador General</w:t>
      </w:r>
      <w:r w:rsidR="00EF2E37">
        <w:rPr>
          <w:rFonts w:ascii="Arial" w:hAnsi="Arial" w:cs="Arial"/>
          <w:sz w:val="24"/>
          <w:szCs w:val="24"/>
        </w:rPr>
        <w:t>.</w:t>
      </w:r>
    </w:p>
    <w:p w:rsidR="00380B71" w:rsidRDefault="00380B71" w:rsidP="00380B71">
      <w:pPr>
        <w:spacing w:after="0" w:line="240" w:lineRule="auto"/>
        <w:rPr>
          <w:rFonts w:ascii="Arial" w:hAnsi="Arial" w:cs="Arial"/>
          <w:sz w:val="24"/>
          <w:szCs w:val="24"/>
        </w:rPr>
      </w:pPr>
    </w:p>
    <w:p w:rsidR="00380B71" w:rsidRPr="00244CA2" w:rsidRDefault="00EF2E37" w:rsidP="00244CA2">
      <w:pPr>
        <w:rPr>
          <w:rFonts w:ascii="Arial" w:hAnsi="Arial" w:cs="Arial"/>
          <w:sz w:val="24"/>
          <w:szCs w:val="24"/>
        </w:rPr>
      </w:pPr>
      <w:r>
        <w:rPr>
          <w:rFonts w:ascii="Arial" w:hAnsi="Arial" w:cs="Arial"/>
          <w:sz w:val="24"/>
          <w:szCs w:val="24"/>
        </w:rPr>
        <w:t>Este protocolo debe de estar</w:t>
      </w:r>
      <w:r w:rsidR="00380B71">
        <w:rPr>
          <w:rFonts w:ascii="Arial" w:hAnsi="Arial" w:cs="Arial"/>
          <w:sz w:val="24"/>
          <w:szCs w:val="24"/>
        </w:rPr>
        <w:t xml:space="preserve"> elaborado por la comisión directiva de la ONG y sujeto a modificaciones en caso de ser necesario</w:t>
      </w:r>
      <w:r>
        <w:rPr>
          <w:rFonts w:ascii="Arial" w:hAnsi="Arial" w:cs="Arial"/>
          <w:sz w:val="24"/>
          <w:szCs w:val="24"/>
        </w:rPr>
        <w:t>.</w:t>
      </w:r>
    </w:p>
    <w:p w:rsidR="00380B71" w:rsidRDefault="00380B71" w:rsidP="00380B71">
      <w:pPr>
        <w:pStyle w:val="font8"/>
        <w:spacing w:before="0" w:beforeAutospacing="0" w:after="0" w:afterAutospacing="0"/>
        <w:textAlignment w:val="baseline"/>
        <w:rPr>
          <w:rFonts w:ascii="Arial" w:hAnsi="Arial" w:cs="Arial"/>
          <w:color w:val="605E5E"/>
        </w:rPr>
      </w:pPr>
      <w:r>
        <w:rPr>
          <w:rFonts w:ascii="Arial" w:hAnsi="Arial" w:cs="Arial"/>
          <w:color w:val="605E5E"/>
        </w:rPr>
        <w:t> </w:t>
      </w:r>
    </w:p>
    <w:p w:rsidR="00380B71" w:rsidRDefault="00380B71" w:rsidP="00380B71">
      <w:pPr>
        <w:pStyle w:val="font8"/>
        <w:spacing w:before="0" w:beforeAutospacing="0" w:after="0" w:afterAutospacing="0"/>
        <w:textAlignment w:val="baseline"/>
        <w:rPr>
          <w:rFonts w:ascii="Arial" w:hAnsi="Arial" w:cs="Arial"/>
          <w:color w:val="605E5E"/>
        </w:rPr>
      </w:pPr>
      <w:r>
        <w:rPr>
          <w:rFonts w:ascii="Arial" w:hAnsi="Arial" w:cs="Arial"/>
          <w:b/>
          <w:bCs/>
          <w:color w:val="3D9BE9"/>
          <w:bdr w:val="none" w:sz="0" w:space="0" w:color="auto" w:frame="1"/>
        </w:rPr>
        <w:t>ACTIVIDADES INDIVIDUALES</w:t>
      </w:r>
    </w:p>
    <w:p w:rsidR="00380B71" w:rsidRPr="00244CA2" w:rsidRDefault="00380B71" w:rsidP="00380B71">
      <w:pPr>
        <w:pStyle w:val="font8"/>
        <w:spacing w:before="0" w:beforeAutospacing="0" w:after="0" w:afterAutospacing="0"/>
        <w:textAlignment w:val="baseline"/>
        <w:rPr>
          <w:rFonts w:ascii="Arial" w:hAnsi="Arial" w:cs="Arial"/>
        </w:rPr>
      </w:pPr>
      <w:r>
        <w:rPr>
          <w:rFonts w:ascii="Arial" w:hAnsi="Arial" w:cs="Arial"/>
          <w:color w:val="605E5E"/>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NUTRICIÓN:</w:t>
      </w:r>
      <w:r w:rsidRPr="00244CA2">
        <w:rPr>
          <w:rStyle w:val="apple-converted-space"/>
          <w:rFonts w:ascii="Arial" w:hAnsi="Arial" w:cs="Arial"/>
          <w:bdr w:val="none" w:sz="0" w:space="0" w:color="auto" w:frame="1"/>
        </w:rPr>
        <w:t> </w:t>
      </w:r>
      <w:r w:rsidRPr="00244CA2">
        <w:rPr>
          <w:rFonts w:ascii="Arial" w:hAnsi="Arial" w:cs="Arial"/>
          <w:bdr w:val="none" w:sz="0" w:space="0" w:color="auto" w:frame="1"/>
        </w:rPr>
        <w:t>El área de la nutrición es de las más importantes. El cuerpo se nutre de dos energías fundamentales energía material e inmaterial.</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Style w:val="wixguard"/>
          <w:rFonts w:ascii="Arial" w:hAnsi="Arial" w:cs="Arial"/>
          <w:bdr w:val="none" w:sz="0" w:space="0" w:color="auto" w:frame="1"/>
        </w:rPr>
        <w:t>​</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ENERGÍA MATERIAL: </w:t>
      </w:r>
      <w:r w:rsidRPr="00244CA2">
        <w:rPr>
          <w:rFonts w:ascii="Arial" w:hAnsi="Arial" w:cs="Arial"/>
          <w:bdr w:val="none" w:sz="0" w:space="0" w:color="auto" w:frame="1"/>
        </w:rPr>
        <w:t>Es todo lo que comemos. Cada uno debe comer lo que siente que necesita tratando de consumir una alimentación sana, en lo posible, orientada por una nutricionista de acuerdo a la edad, complexión física y estado de salud. Alimentación alcalina y orgánica. Incorporar abundante agua pura, pues ella limpia y regenera nuestro cuerpo.</w:t>
      </w:r>
    </w:p>
    <w:p w:rsidR="00380B71"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 xml:space="preserve">La alimentación está ligada a nuestro estado de conciencia. Las necesidades individuales están vinculadas a las creencias que cada uno tiene sobre lo que cree que necesita. </w:t>
      </w:r>
    </w:p>
    <w:p w:rsidR="009A4DA5" w:rsidRDefault="009A4DA5" w:rsidP="00380B71">
      <w:pPr>
        <w:pStyle w:val="font8"/>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Lo importante es entender que los cambios alimenticios se producen cuando la persona siente que debe de cambiar su alimentación por otra más saludable, no es</w:t>
      </w:r>
      <w:r w:rsidR="00852906">
        <w:rPr>
          <w:rFonts w:ascii="Arial" w:hAnsi="Arial" w:cs="Arial"/>
          <w:bdr w:val="none" w:sz="0" w:space="0" w:color="auto" w:frame="1"/>
        </w:rPr>
        <w:t xml:space="preserve"> necesario ser vegetariano pero dentro de la comunidad trataremos de cocinar lo más sano posible y sin carne.</w:t>
      </w:r>
    </w:p>
    <w:p w:rsidR="00380B71" w:rsidRPr="00244CA2" w:rsidRDefault="00380B71" w:rsidP="00380B71">
      <w:pPr>
        <w:pStyle w:val="font8"/>
        <w:spacing w:before="0" w:beforeAutospacing="0" w:after="0" w:afterAutospacing="0"/>
        <w:textAlignment w:val="baseline"/>
        <w:rPr>
          <w:rFonts w:ascii="Arial" w:hAnsi="Arial" w:cs="Arial"/>
        </w:rPr>
      </w:pP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ENERGÍA INMATERIAL:</w:t>
      </w:r>
      <w:r w:rsidRPr="00244CA2">
        <w:rPr>
          <w:rFonts w:ascii="Arial" w:hAnsi="Arial" w:cs="Arial"/>
          <w:bdr w:val="none" w:sz="0" w:space="0" w:color="auto" w:frame="1"/>
        </w:rPr>
        <w:t> Tiene que ver con el oxigeno y la meditación. El desarrollo de la respiración consciente, práctica no sólo reservada para los momentos de meditación sino que debemos incorporarla a nuestra vida cotidiana. Lo que hacemos, hacerlo desde la respiración consciente.</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Cuando empecemos a respirar conscientemente iremos disminuyendo naturalmente la cantidad de alimento que necesitamos para sostener la energía.</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Style w:val="wixguard"/>
          <w:rFonts w:ascii="Arial" w:hAnsi="Arial" w:cs="Arial"/>
          <w:bdr w:val="none" w:sz="0" w:space="0" w:color="auto" w:frame="1"/>
        </w:rPr>
        <w:t>​</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También es importante la presencia de árboles para purificar el oxígeno. Los árboles serán los buenos pulmones para la comunidad.</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MEDITACIÓN - CONEXION: </w:t>
      </w:r>
      <w:r w:rsidRPr="00244CA2">
        <w:rPr>
          <w:rFonts w:ascii="Arial" w:hAnsi="Arial" w:cs="Arial"/>
          <w:bdr w:val="none" w:sz="0" w:space="0" w:color="auto" w:frame="1"/>
        </w:rPr>
        <w:t>Se podrá utilizar diferentes técnicas aunque se recomienda aquellas que utilizan la visualización. Todo esto activa y nutre nuestro cerebro de vibraciones positivas.</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CREATIVIDAD:</w:t>
      </w:r>
      <w:r w:rsidRPr="00244CA2">
        <w:rPr>
          <w:rFonts w:ascii="Arial" w:hAnsi="Arial" w:cs="Arial"/>
          <w:bdr w:val="none" w:sz="0" w:space="0" w:color="auto" w:frame="1"/>
        </w:rPr>
        <w:t> Es la manifestación del Espíritu. La creatividad viene del SER son nuestros dones y habilidades, para crear arte, crear sanación, pintura, música, danza, teatro, crear instrumentos y aparatos. CREAR.</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No importa en qué tarea nos desempeñemos, lo importante es poder desarrollar la creatividad. Esto implica también que ninguna actividad es más importante que otra. Realizar nuestros sueños, cosas que imaginábamos hacer cuando niños, cuando jóvenes y quedaron frustrados.</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De esta forma los ideales de la comunidad van siendo las ideas de nuestro propio SER.</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ACTIVIDAD FÍSICA:</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La actividad física es fundamental para sostener el cuerpo y la energía. Los músculos y las articulaciones deben estar en buen estado. Esto permite que cada uno fortalezca su cuerpo para vivir más tiempo con una complexión sana. Caminar, hacer paseos recreativos acompañados de la respiración consciente.</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El ejercicio físico está vinculado a la edad y la necesidad que cada uno siente que su cuerpo le pide.</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DESPROGRAMACIÓN:</w:t>
      </w:r>
    </w:p>
    <w:p w:rsidR="00380B71" w:rsidRDefault="00380B71" w:rsidP="00380B71">
      <w:pPr>
        <w:pStyle w:val="font8"/>
        <w:spacing w:before="0" w:beforeAutospacing="0" w:after="0" w:afterAutospacing="0"/>
        <w:textAlignment w:val="baseline"/>
        <w:rPr>
          <w:rFonts w:ascii="Arial" w:hAnsi="Arial" w:cs="Arial"/>
          <w:bdr w:val="none" w:sz="0" w:space="0" w:color="auto" w:frame="1"/>
        </w:rPr>
      </w:pPr>
      <w:r w:rsidRPr="00244CA2">
        <w:rPr>
          <w:rFonts w:ascii="Arial" w:hAnsi="Arial" w:cs="Arial"/>
          <w:bdr w:val="none" w:sz="0" w:space="0" w:color="auto" w:frame="1"/>
        </w:rPr>
        <w:t xml:space="preserve">Es necesaria para </w:t>
      </w:r>
      <w:proofErr w:type="spellStart"/>
      <w:r w:rsidRPr="00244CA2">
        <w:rPr>
          <w:rFonts w:ascii="Arial" w:hAnsi="Arial" w:cs="Arial"/>
          <w:bdr w:val="none" w:sz="0" w:space="0" w:color="auto" w:frame="1"/>
        </w:rPr>
        <w:t>desimplantar</w:t>
      </w:r>
      <w:proofErr w:type="spellEnd"/>
      <w:r w:rsidRPr="00244CA2">
        <w:rPr>
          <w:rFonts w:ascii="Arial" w:hAnsi="Arial" w:cs="Arial"/>
          <w:bdr w:val="none" w:sz="0" w:space="0" w:color="auto" w:frame="1"/>
        </w:rPr>
        <w:t xml:space="preserve"> memorias de traumas y sufrimientos de la niñez, de la adolescencia, de esta vida y de antes del nacimiento. Esto nos permite liberarnos de </w:t>
      </w:r>
      <w:r w:rsidRPr="00244CA2">
        <w:rPr>
          <w:rFonts w:ascii="Arial" w:hAnsi="Arial" w:cs="Arial"/>
          <w:bdr w:val="none" w:sz="0" w:space="0" w:color="auto" w:frame="1"/>
        </w:rPr>
        <w:lastRenderedPageBreak/>
        <w:t>enfermedades físicas y mentales. De esta forma no nos estancamos y acompañamos el desarrollo de la comunidad.</w:t>
      </w:r>
    </w:p>
    <w:p w:rsidR="008B18FD" w:rsidRPr="00244CA2" w:rsidRDefault="008B18FD" w:rsidP="00380B71">
      <w:pPr>
        <w:pStyle w:val="font8"/>
        <w:spacing w:before="0" w:beforeAutospacing="0" w:after="0" w:afterAutospacing="0"/>
        <w:textAlignment w:val="baseline"/>
        <w:rPr>
          <w:rFonts w:ascii="Arial" w:hAnsi="Arial" w:cs="Arial"/>
        </w:rPr>
      </w:pPr>
    </w:p>
    <w:p w:rsidR="00380B71" w:rsidRDefault="00380B71" w:rsidP="00380B71">
      <w:pPr>
        <w:pStyle w:val="font8"/>
        <w:spacing w:before="0" w:beforeAutospacing="0" w:after="0" w:afterAutospacing="0"/>
        <w:textAlignment w:val="baseline"/>
        <w:rPr>
          <w:rFonts w:ascii="Arial" w:hAnsi="Arial" w:cs="Arial"/>
          <w:color w:val="605E5E"/>
          <w:bdr w:val="none" w:sz="0" w:space="0" w:color="auto" w:frame="1"/>
        </w:rPr>
      </w:pPr>
      <w:r w:rsidRPr="00FC1F5B">
        <w:rPr>
          <w:rFonts w:ascii="Arial" w:hAnsi="Arial" w:cs="Arial"/>
          <w:b/>
          <w:bdr w:val="none" w:sz="0" w:space="0" w:color="auto" w:frame="1"/>
        </w:rPr>
        <w:t>REUNIONES:</w:t>
      </w:r>
      <w:r w:rsidRPr="00244CA2">
        <w:rPr>
          <w:rFonts w:ascii="Arial" w:hAnsi="Arial" w:cs="Arial"/>
          <w:bdr w:val="none" w:sz="0" w:space="0" w:color="auto" w:frame="1"/>
        </w:rPr>
        <w:t> para la comunicación de actividades, y principalmente, para que todos sepamos lo que cada uno está desarrollando a nivel de dones y habilidades. Esto es lo que permite que nos conectemos desde nuestro SER</w:t>
      </w:r>
      <w:r>
        <w:rPr>
          <w:rFonts w:ascii="Arial" w:hAnsi="Arial" w:cs="Arial"/>
          <w:color w:val="605E5E"/>
          <w:bdr w:val="none" w:sz="0" w:space="0" w:color="auto" w:frame="1"/>
        </w:rPr>
        <w:t>.</w:t>
      </w:r>
    </w:p>
    <w:p w:rsidR="00380B71" w:rsidRDefault="00380B71" w:rsidP="00380B71">
      <w:pPr>
        <w:pStyle w:val="font8"/>
        <w:spacing w:before="0" w:beforeAutospacing="0" w:after="0" w:afterAutospacing="0"/>
        <w:textAlignment w:val="baseline"/>
        <w:rPr>
          <w:rFonts w:ascii="Arial" w:hAnsi="Arial" w:cs="Arial"/>
          <w:color w:val="605E5E"/>
        </w:rPr>
      </w:pPr>
    </w:p>
    <w:p w:rsidR="00380B71" w:rsidRDefault="00380B71" w:rsidP="00380B71">
      <w:pPr>
        <w:pStyle w:val="font8"/>
        <w:spacing w:before="0" w:beforeAutospacing="0" w:after="0" w:afterAutospacing="0"/>
        <w:textAlignment w:val="baseline"/>
        <w:rPr>
          <w:rFonts w:ascii="Arial" w:hAnsi="Arial" w:cs="Arial"/>
          <w:color w:val="605E5E"/>
          <w:sz w:val="20"/>
          <w:szCs w:val="20"/>
        </w:rPr>
      </w:pPr>
      <w:r>
        <w:rPr>
          <w:rFonts w:ascii="Arial" w:hAnsi="Arial" w:cs="Arial"/>
          <w:color w:val="605E5E"/>
          <w:sz w:val="20"/>
          <w:szCs w:val="20"/>
        </w:rPr>
        <w:t> </w:t>
      </w:r>
    </w:p>
    <w:p w:rsidR="00380B71" w:rsidRDefault="00380B71" w:rsidP="00380B71">
      <w:pPr>
        <w:pStyle w:val="font8"/>
        <w:spacing w:before="0" w:beforeAutospacing="0" w:after="0" w:afterAutospacing="0"/>
        <w:textAlignment w:val="baseline"/>
        <w:rPr>
          <w:rFonts w:ascii="Arial" w:hAnsi="Arial" w:cs="Arial"/>
          <w:color w:val="605E5E"/>
        </w:rPr>
      </w:pPr>
      <w:r>
        <w:rPr>
          <w:rFonts w:ascii="Arial" w:hAnsi="Arial" w:cs="Arial"/>
          <w:b/>
          <w:bCs/>
          <w:color w:val="3D9BE9"/>
          <w:bdr w:val="none" w:sz="0" w:space="0" w:color="auto" w:frame="1"/>
        </w:rPr>
        <w:t>ACTIVIDADES COMUNITARIAS:</w:t>
      </w:r>
    </w:p>
    <w:p w:rsidR="00380B71" w:rsidRDefault="00380B71" w:rsidP="00380B71">
      <w:pPr>
        <w:pStyle w:val="font8"/>
        <w:spacing w:before="0" w:beforeAutospacing="0" w:after="0" w:afterAutospacing="0"/>
        <w:textAlignment w:val="baseline"/>
        <w:rPr>
          <w:rFonts w:ascii="Arial" w:hAnsi="Arial" w:cs="Arial"/>
          <w:color w:val="605E5E"/>
          <w:sz w:val="20"/>
          <w:szCs w:val="20"/>
        </w:rPr>
      </w:pPr>
      <w:r>
        <w:rPr>
          <w:rStyle w:val="wixguard"/>
          <w:rFonts w:ascii="Arial" w:hAnsi="Arial" w:cs="Arial"/>
          <w:color w:val="605E5E"/>
          <w:sz w:val="20"/>
          <w:szCs w:val="20"/>
          <w:bdr w:val="none" w:sz="0" w:space="0" w:color="auto" w:frame="1"/>
        </w:rPr>
        <w:t>​</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dr w:val="none" w:sz="0" w:space="0" w:color="auto" w:frame="1"/>
        </w:rPr>
        <w:t>Se dedicarán 6 horas diarias de trabajo comunitario y habrá un encargado responsable para cada área. La labor comunitaria per</w:t>
      </w:r>
      <w:r w:rsidR="006C79F7">
        <w:rPr>
          <w:rFonts w:ascii="Arial" w:hAnsi="Arial" w:cs="Arial"/>
          <w:bdr w:val="none" w:sz="0" w:space="0" w:color="auto" w:frame="1"/>
        </w:rPr>
        <w:t>mite que sea autosustentable,</w:t>
      </w:r>
      <w:r w:rsidRPr="00244CA2">
        <w:rPr>
          <w:rFonts w:ascii="Arial" w:hAnsi="Arial" w:cs="Arial"/>
          <w:bdr w:val="none" w:sz="0" w:space="0" w:color="auto" w:frame="1"/>
        </w:rPr>
        <w:t xml:space="preserve">  El resto del tiempo estará dedicado para el crecimiento personal, espiritual, descanso o actividades a elección.</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HUERTA ORGÁNICA: </w:t>
      </w:r>
      <w:r w:rsidRPr="00244CA2">
        <w:rPr>
          <w:rFonts w:ascii="Arial" w:hAnsi="Arial" w:cs="Arial"/>
          <w:bdr w:val="none" w:sz="0" w:space="0" w:color="auto" w:frame="1"/>
        </w:rPr>
        <w:t>para consumo dentro de la comunidad y los excedentes podrán ser comercializados.</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VIVERO: </w:t>
      </w:r>
      <w:r w:rsidRPr="00244CA2">
        <w:rPr>
          <w:rFonts w:ascii="Arial" w:hAnsi="Arial" w:cs="Arial"/>
          <w:bdr w:val="none" w:sz="0" w:space="0" w:color="auto" w:frame="1"/>
        </w:rPr>
        <w:t>para producir árboles, plantas y semillas para la comunidad y comercialización del excedente para el sustento de la misma.</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COCINA COMUNITARIA:</w:t>
      </w:r>
      <w:r w:rsidRPr="00244CA2">
        <w:rPr>
          <w:rFonts w:ascii="Arial" w:hAnsi="Arial" w:cs="Arial"/>
          <w:bdr w:val="none" w:sz="0" w:space="0" w:color="auto" w:frame="1"/>
        </w:rPr>
        <w:t> para los que vivan en la comunidad así como para los visitantes, amigos y pacientes. Cocinar comunitariamente nos permite ahorrar tiempo y dinero, para compartir y disfrutar de las actividades que más nos gusten.</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ELABORACIÓN DE ALIMENTOS:</w:t>
      </w:r>
      <w:r w:rsidRPr="00244CA2">
        <w:rPr>
          <w:rFonts w:ascii="Arial" w:hAnsi="Arial" w:cs="Arial"/>
          <w:bdr w:val="none" w:sz="0" w:space="0" w:color="auto" w:frame="1"/>
        </w:rPr>
        <w:t> en conserva y comidas sanas que podrán ser comercializadas para sustent</w:t>
      </w:r>
      <w:r w:rsidR="008B18FD">
        <w:rPr>
          <w:rFonts w:ascii="Arial" w:hAnsi="Arial" w:cs="Arial"/>
          <w:bdr w:val="none" w:sz="0" w:space="0" w:color="auto" w:frame="1"/>
        </w:rPr>
        <w:t>o.</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b/>
          <w:bCs/>
          <w:bdr w:val="none" w:sz="0" w:space="0" w:color="auto" w:frame="1"/>
        </w:rPr>
        <w:t>LABORATORIO: </w:t>
      </w:r>
      <w:r w:rsidRPr="00244CA2">
        <w:rPr>
          <w:rFonts w:ascii="Arial" w:hAnsi="Arial" w:cs="Arial"/>
          <w:bdr w:val="none" w:sz="0" w:space="0" w:color="auto" w:frame="1"/>
        </w:rPr>
        <w:t xml:space="preserve">para investigación y creación de productos homeopáticos, florales, cremas, jabones, lociones, aceites esenciales, </w:t>
      </w:r>
      <w:proofErr w:type="spellStart"/>
      <w:r w:rsidRPr="00244CA2">
        <w:rPr>
          <w:rFonts w:ascii="Arial" w:hAnsi="Arial" w:cs="Arial"/>
          <w:bdr w:val="none" w:sz="0" w:space="0" w:color="auto" w:frame="1"/>
        </w:rPr>
        <w:t>etc</w:t>
      </w:r>
      <w:proofErr w:type="spellEnd"/>
    </w:p>
    <w:p w:rsidR="00380B71" w:rsidRPr="00244CA2" w:rsidRDefault="00380B71" w:rsidP="00380B71">
      <w:pPr>
        <w:pStyle w:val="font8"/>
        <w:spacing w:before="0" w:beforeAutospacing="0" w:after="0" w:afterAutospacing="0"/>
        <w:textAlignment w:val="baseline"/>
        <w:rPr>
          <w:rFonts w:ascii="Arial" w:hAnsi="Arial" w:cs="Arial"/>
        </w:rPr>
      </w:pPr>
      <w:r w:rsidRPr="00244CA2">
        <w:rPr>
          <w:rFonts w:ascii="Arial" w:hAnsi="Arial" w:cs="Arial"/>
        </w:rPr>
        <w:t> </w:t>
      </w:r>
    </w:p>
    <w:p w:rsidR="00FB670B" w:rsidRDefault="00380B71" w:rsidP="00380B71">
      <w:pPr>
        <w:rPr>
          <w:rFonts w:ascii="Arial" w:hAnsi="Arial" w:cs="Arial"/>
          <w:bdr w:val="none" w:sz="0" w:space="0" w:color="auto" w:frame="1"/>
        </w:rPr>
      </w:pPr>
      <w:r w:rsidRPr="00244CA2">
        <w:rPr>
          <w:rFonts w:ascii="Arial" w:hAnsi="Arial" w:cs="Arial"/>
          <w:b/>
          <w:bCs/>
          <w:bdr w:val="none" w:sz="0" w:space="0" w:color="auto" w:frame="1"/>
        </w:rPr>
        <w:t>TRABAJOS ARTÍSTICOS:</w:t>
      </w:r>
      <w:r w:rsidRPr="00244CA2">
        <w:rPr>
          <w:rFonts w:ascii="Arial" w:hAnsi="Arial" w:cs="Arial"/>
          <w:bdr w:val="none" w:sz="0" w:space="0" w:color="auto" w:frame="1"/>
        </w:rPr>
        <w:t> Pintura, cine, música, teatro, radio, confección de prendas, cerámica, artesanías</w:t>
      </w:r>
      <w:r w:rsidR="006C79F7">
        <w:rPr>
          <w:rFonts w:ascii="Arial" w:hAnsi="Arial" w:cs="Arial"/>
          <w:bdr w:val="none" w:sz="0" w:space="0" w:color="auto" w:frame="1"/>
        </w:rPr>
        <w:t xml:space="preserve"> en bambú. </w:t>
      </w:r>
    </w:p>
    <w:p w:rsidR="006C79F7" w:rsidRPr="006C79F7" w:rsidRDefault="006C79F7" w:rsidP="006C79F7">
      <w:pPr>
        <w:spacing w:after="0" w:line="240" w:lineRule="auto"/>
        <w:rPr>
          <w:b/>
          <w:i/>
        </w:rPr>
      </w:pPr>
      <w:r w:rsidRPr="006C79F7">
        <w:rPr>
          <w:b/>
          <w:i/>
        </w:rPr>
        <w:t>La ONG es dueña absoluta de las tierras, de las construcciones  así como también de todo el equipamiento requerido para el funcionamiento de las viviendas y de todos los servicios, asegurándose así su continuidad.</w:t>
      </w:r>
    </w:p>
    <w:p w:rsidR="006C79F7" w:rsidRDefault="006C79F7" w:rsidP="006C79F7">
      <w:pPr>
        <w:spacing w:after="0" w:line="240" w:lineRule="auto"/>
        <w:rPr>
          <w:b/>
          <w:i/>
        </w:rPr>
      </w:pPr>
      <w:r w:rsidRPr="006C79F7">
        <w:rPr>
          <w:b/>
          <w:i/>
        </w:rPr>
        <w:t>También   se hará cargo del abastecimiento de luz, agua, saneamiento, alimentación, centro de comunicaciones, y de todos los insumos necesarios para la vida de sus habita</w:t>
      </w:r>
      <w:r>
        <w:rPr>
          <w:b/>
          <w:i/>
        </w:rPr>
        <w:t xml:space="preserve">ntes. </w:t>
      </w:r>
    </w:p>
    <w:p w:rsidR="006C79F7" w:rsidRPr="006C79F7" w:rsidRDefault="006C79F7" w:rsidP="006C79F7">
      <w:pPr>
        <w:spacing w:after="0" w:line="240" w:lineRule="auto"/>
        <w:rPr>
          <w:b/>
          <w:i/>
        </w:rPr>
      </w:pPr>
    </w:p>
    <w:p w:rsidR="00B70CA2" w:rsidRPr="00B70CA2" w:rsidRDefault="00B70CA2" w:rsidP="00B70CA2">
      <w:pPr>
        <w:spacing w:after="0" w:line="240" w:lineRule="auto"/>
        <w:rPr>
          <w:b/>
          <w:i/>
        </w:rPr>
      </w:pPr>
      <w:proofErr w:type="spellStart"/>
      <w:r w:rsidRPr="00B70CA2">
        <w:rPr>
          <w:b/>
          <w:i/>
        </w:rPr>
        <w:t>Aygurú</w:t>
      </w:r>
      <w:proofErr w:type="spellEnd"/>
      <w:r w:rsidRPr="00B70CA2">
        <w:rPr>
          <w:b/>
          <w:i/>
        </w:rPr>
        <w:t xml:space="preserve"> también contará con un centro de tratamiento para enfermedades mentales, adicciones, depresión,  dolencias físicas, y rejuvenecimiento.</w:t>
      </w:r>
    </w:p>
    <w:p w:rsidR="00B70CA2" w:rsidRPr="00B70CA2" w:rsidRDefault="00B70CA2" w:rsidP="00B70CA2">
      <w:pPr>
        <w:spacing w:after="0" w:line="240" w:lineRule="auto"/>
        <w:rPr>
          <w:b/>
          <w:i/>
        </w:rPr>
      </w:pPr>
    </w:p>
    <w:p w:rsidR="00BD1E3A" w:rsidRDefault="00B70CA2" w:rsidP="00B70CA2">
      <w:pPr>
        <w:spacing w:after="0" w:line="240" w:lineRule="auto"/>
        <w:rPr>
          <w:b/>
          <w:i/>
        </w:rPr>
      </w:pPr>
      <w:r w:rsidRPr="00B70CA2">
        <w:rPr>
          <w:b/>
          <w:i/>
        </w:rPr>
        <w:t>Todo este trabajo se hará conjuntamente con médicos para evaluar el proceso. Los tratamientos estarán elaborados desde una conciencia total y sanadora y podrán ser ambulatorios o con estadía.</w:t>
      </w:r>
    </w:p>
    <w:p w:rsidR="00B70CA2" w:rsidRPr="00B70CA2" w:rsidRDefault="00BD1E3A" w:rsidP="00B70CA2">
      <w:pPr>
        <w:spacing w:after="0" w:line="240" w:lineRule="auto"/>
        <w:rPr>
          <w:b/>
          <w:i/>
        </w:rPr>
      </w:pPr>
      <w:r>
        <w:rPr>
          <w:b/>
          <w:i/>
        </w:rPr>
        <w:t xml:space="preserve"> Estas</w:t>
      </w:r>
      <w:r w:rsidR="00B70CA2" w:rsidRPr="00B70CA2">
        <w:rPr>
          <w:b/>
          <w:i/>
        </w:rPr>
        <w:t xml:space="preserve"> actividades serán </w:t>
      </w:r>
      <w:r w:rsidRPr="00B70CA2">
        <w:rPr>
          <w:b/>
          <w:i/>
        </w:rPr>
        <w:t>básicas</w:t>
      </w:r>
      <w:r w:rsidR="00B70CA2" w:rsidRPr="00B70CA2">
        <w:rPr>
          <w:b/>
          <w:i/>
        </w:rPr>
        <w:t xml:space="preserve">  para el sustento.</w:t>
      </w:r>
    </w:p>
    <w:p w:rsidR="00B70CA2" w:rsidRPr="00B70CA2" w:rsidRDefault="00B70CA2" w:rsidP="00B70CA2">
      <w:pPr>
        <w:spacing w:after="0" w:line="240" w:lineRule="auto"/>
        <w:rPr>
          <w:b/>
          <w:i/>
        </w:rPr>
      </w:pPr>
    </w:p>
    <w:p w:rsidR="00B70CA2" w:rsidRPr="00B70CA2" w:rsidRDefault="00B70CA2" w:rsidP="00B70CA2">
      <w:pPr>
        <w:spacing w:after="0" w:line="240" w:lineRule="auto"/>
        <w:rPr>
          <w:b/>
          <w:i/>
        </w:rPr>
      </w:pPr>
      <w:r w:rsidRPr="00B70CA2">
        <w:rPr>
          <w:b/>
          <w:i/>
        </w:rPr>
        <w:t xml:space="preserve">Nosotros sabemos que la </w:t>
      </w:r>
      <w:r w:rsidR="00BD1E3A">
        <w:rPr>
          <w:b/>
          <w:i/>
        </w:rPr>
        <w:t xml:space="preserve">salud no tiene precio. Por eso se pedirá </w:t>
      </w:r>
      <w:r w:rsidRPr="00B70CA2">
        <w:rPr>
          <w:b/>
          <w:i/>
        </w:rPr>
        <w:t>a las personas  colaborar desde el corazón, en función de la valoración que le otorguen a su sanación.</w:t>
      </w:r>
    </w:p>
    <w:p w:rsidR="00B70CA2" w:rsidRPr="00B70CA2" w:rsidRDefault="00B70CA2" w:rsidP="00B70CA2">
      <w:pPr>
        <w:spacing w:after="0" w:line="240" w:lineRule="auto"/>
        <w:rPr>
          <w:b/>
          <w:i/>
        </w:rPr>
      </w:pPr>
    </w:p>
    <w:p w:rsidR="00B70CA2" w:rsidRPr="00B70CA2" w:rsidRDefault="00B70CA2" w:rsidP="00B70CA2">
      <w:pPr>
        <w:spacing w:after="0" w:line="240" w:lineRule="auto"/>
        <w:rPr>
          <w:b/>
          <w:i/>
        </w:rPr>
      </w:pPr>
      <w:r w:rsidRPr="00B70CA2">
        <w:rPr>
          <w:b/>
          <w:i/>
        </w:rPr>
        <w:t>Estas son algunas  i</w:t>
      </w:r>
      <w:r w:rsidR="00BD1E3A">
        <w:rPr>
          <w:b/>
          <w:i/>
        </w:rPr>
        <w:t xml:space="preserve">deas para trabajar en Ayguru </w:t>
      </w:r>
      <w:r w:rsidRPr="00B70CA2">
        <w:rPr>
          <w:b/>
          <w:i/>
        </w:rPr>
        <w:t xml:space="preserve"> pudiendo agregarse todo lo que sea necesario para que este sistema funcione en amor y armonía con nosotros mismos, con los otros y con la naturaleza, en pro de una nueva humanidad.</w:t>
      </w:r>
    </w:p>
    <w:p w:rsidR="00B70CA2" w:rsidRPr="00B70CA2" w:rsidRDefault="00B70CA2" w:rsidP="00B70CA2">
      <w:pPr>
        <w:spacing w:after="0" w:line="240" w:lineRule="auto"/>
        <w:rPr>
          <w:b/>
          <w:i/>
        </w:rPr>
      </w:pPr>
    </w:p>
    <w:p w:rsidR="00B70CA2" w:rsidRPr="00B70CA2" w:rsidRDefault="00B70CA2" w:rsidP="00B70CA2">
      <w:pPr>
        <w:spacing w:after="0" w:line="240" w:lineRule="auto"/>
        <w:rPr>
          <w:b/>
          <w:i/>
        </w:rPr>
      </w:pPr>
      <w:proofErr w:type="spellStart"/>
      <w:r w:rsidRPr="00B70CA2">
        <w:rPr>
          <w:b/>
          <w:i/>
        </w:rPr>
        <w:t>Aygurú</w:t>
      </w:r>
      <w:proofErr w:type="spellEnd"/>
      <w:r w:rsidRPr="00B70CA2">
        <w:rPr>
          <w:b/>
          <w:i/>
        </w:rPr>
        <w:t xml:space="preserve"> ya cuenta con un centro de terapias complementarias en Montevideo.</w:t>
      </w:r>
    </w:p>
    <w:p w:rsidR="00B70CA2" w:rsidRPr="00B70CA2" w:rsidRDefault="00B70CA2" w:rsidP="00B70CA2">
      <w:pPr>
        <w:spacing w:after="0" w:line="240" w:lineRule="auto"/>
        <w:rPr>
          <w:b/>
          <w:i/>
        </w:rPr>
      </w:pPr>
      <w:r w:rsidRPr="00B70CA2">
        <w:rPr>
          <w:b/>
          <w:i/>
        </w:rPr>
        <w:t>18 de julio 1645 ap</w:t>
      </w:r>
      <w:proofErr w:type="gramStart"/>
      <w:r w:rsidRPr="00B70CA2">
        <w:rPr>
          <w:b/>
          <w:i/>
        </w:rPr>
        <w:t>,401</w:t>
      </w:r>
      <w:proofErr w:type="gramEnd"/>
      <w:r w:rsidRPr="00B70CA2">
        <w:rPr>
          <w:b/>
          <w:i/>
        </w:rPr>
        <w:t xml:space="preserve"> tel. 2400808. Cel. 094559397.</w:t>
      </w:r>
    </w:p>
    <w:p w:rsidR="00B70CA2" w:rsidRDefault="00B70CA2" w:rsidP="00B70CA2">
      <w:pPr>
        <w:spacing w:after="0" w:line="240" w:lineRule="auto"/>
        <w:rPr>
          <w:b/>
          <w:i/>
          <w:sz w:val="20"/>
          <w:szCs w:val="20"/>
        </w:rPr>
      </w:pPr>
    </w:p>
    <w:p w:rsidR="006C79F7" w:rsidRPr="00244CA2" w:rsidRDefault="006C79F7" w:rsidP="00380B71"/>
    <w:p w:rsidR="00244CA2" w:rsidRPr="00244CA2" w:rsidRDefault="00244CA2"/>
    <w:sectPr w:rsidR="00244CA2" w:rsidRPr="00244CA2" w:rsidSect="00AD0F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B67"/>
    <w:multiLevelType w:val="multilevel"/>
    <w:tmpl w:val="7892D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380B71"/>
    <w:rsid w:val="001A57AD"/>
    <w:rsid w:val="00244CA2"/>
    <w:rsid w:val="00380B71"/>
    <w:rsid w:val="003D7CF7"/>
    <w:rsid w:val="006A0B4E"/>
    <w:rsid w:val="006C79F7"/>
    <w:rsid w:val="00852906"/>
    <w:rsid w:val="0089373A"/>
    <w:rsid w:val="008B18FD"/>
    <w:rsid w:val="008F06A2"/>
    <w:rsid w:val="009A4DA5"/>
    <w:rsid w:val="009E6F46"/>
    <w:rsid w:val="00AD0F81"/>
    <w:rsid w:val="00B70CA2"/>
    <w:rsid w:val="00BD1E3A"/>
    <w:rsid w:val="00EF2E37"/>
    <w:rsid w:val="00FB670B"/>
    <w:rsid w:val="00FC1F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0B71"/>
    <w:rPr>
      <w:color w:val="0000FF"/>
      <w:u w:val="single"/>
    </w:rPr>
  </w:style>
  <w:style w:type="paragraph" w:styleId="Prrafodelista">
    <w:name w:val="List Paragraph"/>
    <w:basedOn w:val="Normal"/>
    <w:uiPriority w:val="34"/>
    <w:qFormat/>
    <w:rsid w:val="00380B71"/>
    <w:pPr>
      <w:ind w:left="720"/>
      <w:contextualSpacing/>
    </w:pPr>
  </w:style>
  <w:style w:type="paragraph" w:customStyle="1" w:styleId="font8">
    <w:name w:val="font_8"/>
    <w:basedOn w:val="Normal"/>
    <w:rsid w:val="00380B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380B71"/>
  </w:style>
  <w:style w:type="character" w:customStyle="1" w:styleId="apple-converted-space">
    <w:name w:val="apple-converted-space"/>
    <w:basedOn w:val="Fuentedeprrafopredeter"/>
    <w:rsid w:val="00380B71"/>
  </w:style>
</w:styles>
</file>

<file path=word/webSettings.xml><?xml version="1.0" encoding="utf-8"?>
<w:webSettings xmlns:r="http://schemas.openxmlformats.org/officeDocument/2006/relationships" xmlns:w="http://schemas.openxmlformats.org/wordprocessingml/2006/main">
  <w:divs>
    <w:div w:id="7738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Sistema_de_creenc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Paradigma" TargetMode="External"/><Relationship Id="rId5" Type="http://schemas.openxmlformats.org/officeDocument/2006/relationships/hyperlink" Target="https://es.wikipedia.org/wiki/Cosmovisi%C3%B3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2120</Words>
  <Characters>11665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lilian55</dc:creator>
  <cp:lastModifiedBy>lilian55</cp:lastModifiedBy>
  <cp:revision>8</cp:revision>
  <dcterms:created xsi:type="dcterms:W3CDTF">2018-06-04T14:49:00Z</dcterms:created>
  <dcterms:modified xsi:type="dcterms:W3CDTF">2018-06-04T18:03:00Z</dcterms:modified>
</cp:coreProperties>
</file>